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E3702" w:rsidRDefault="00010928" w:rsidP="00A86023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2E3702" w:rsidRDefault="008D188A" w:rsidP="00A86023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DBC1216" wp14:editId="430EC09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2E3702" w:rsidRDefault="009A7001" w:rsidP="00A86023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E3702" w:rsidRDefault="009A7001" w:rsidP="00A86023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2E3702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E3702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2E3702" w:rsidRDefault="00DF54AC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ESTADO DO RIO GRANDE DO SUL</w:t>
      </w:r>
    </w:p>
    <w:p w:rsidR="00DF54AC" w:rsidRPr="002E3702" w:rsidRDefault="00DF54AC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MUNICÍPIO DE ARROIO DO PADRE</w:t>
      </w:r>
    </w:p>
    <w:p w:rsidR="00DF54AC" w:rsidRPr="002E3702" w:rsidRDefault="00DF54AC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GABINETE DO PREFEITO</w:t>
      </w:r>
    </w:p>
    <w:p w:rsidR="00C9145A" w:rsidRPr="002E3702" w:rsidRDefault="00C9145A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2E3702" w:rsidRDefault="00515A9A" w:rsidP="00A8602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E370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E7257">
        <w:rPr>
          <w:rFonts w:ascii="Arial" w:hAnsi="Arial" w:cs="Arial"/>
          <w:b/>
          <w:bCs/>
          <w:color w:val="auto"/>
          <w:u w:val="single"/>
        </w:rPr>
        <w:t>4</w:t>
      </w:r>
      <w:r w:rsidR="00AA062B">
        <w:rPr>
          <w:rFonts w:ascii="Arial" w:hAnsi="Arial" w:cs="Arial"/>
          <w:b/>
          <w:bCs/>
          <w:color w:val="auto"/>
          <w:u w:val="single"/>
        </w:rPr>
        <w:t>4</w:t>
      </w:r>
      <w:r w:rsidR="007E7257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2E3702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2E3702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2E3702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3702">
        <w:rPr>
          <w:rFonts w:ascii="Arial" w:hAnsi="Arial" w:cs="Arial"/>
          <w:b/>
          <w:bCs/>
          <w:color w:val="auto"/>
        </w:rPr>
        <w:t>A</w:t>
      </w:r>
    </w:p>
    <w:p w:rsidR="009826CC" w:rsidRPr="002E3702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370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E3702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3702">
        <w:rPr>
          <w:rFonts w:ascii="Arial" w:hAnsi="Arial" w:cs="Arial"/>
          <w:b/>
          <w:bCs/>
          <w:color w:val="auto"/>
        </w:rPr>
        <w:t>Senhor Presidente</w:t>
      </w:r>
    </w:p>
    <w:p w:rsidR="009826CC" w:rsidRPr="002E3702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3702">
        <w:rPr>
          <w:rFonts w:ascii="Arial" w:hAnsi="Arial" w:cs="Arial"/>
          <w:b/>
          <w:bCs/>
          <w:color w:val="auto"/>
        </w:rPr>
        <w:t>Senhores Vereadores</w:t>
      </w:r>
    </w:p>
    <w:p w:rsidR="00AB1053" w:rsidRPr="002E3702" w:rsidRDefault="00AB1053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2E3702" w:rsidRDefault="009277A8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E97090" w:rsidRDefault="00E97090" w:rsidP="00A8602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D17D9E" w:rsidRPr="00212317" w:rsidRDefault="00D17D9E" w:rsidP="00D17D9E">
      <w:pPr>
        <w:spacing w:after="120"/>
        <w:ind w:firstLine="708"/>
        <w:jc w:val="both"/>
      </w:pPr>
      <w:r w:rsidRPr="00212317">
        <w:rPr>
          <w:rFonts w:ascii="Arial" w:hAnsi="Arial" w:cs="Arial"/>
          <w:shd w:val="clear" w:color="auto" w:fill="FFFFFF"/>
        </w:rPr>
        <w:t>Quero cumprimentá-lo</w:t>
      </w:r>
      <w:r>
        <w:rPr>
          <w:rFonts w:ascii="Arial" w:hAnsi="Arial" w:cs="Arial"/>
          <w:shd w:val="clear" w:color="auto" w:fill="FFFFFF"/>
        </w:rPr>
        <w:t>s</w:t>
      </w:r>
      <w:r w:rsidRPr="00212317">
        <w:rPr>
          <w:rFonts w:ascii="Arial" w:hAnsi="Arial" w:cs="Arial"/>
          <w:shd w:val="clear" w:color="auto" w:fill="FFFFFF"/>
        </w:rPr>
        <w:t xml:space="preserve"> nesta oportunidade em que encaminho para apreciação dos </w:t>
      </w:r>
      <w:r>
        <w:rPr>
          <w:rFonts w:ascii="Arial" w:hAnsi="Arial" w:cs="Arial"/>
          <w:shd w:val="clear" w:color="auto" w:fill="FFFFFF"/>
        </w:rPr>
        <w:t>Senhores o projeto de lei 4</w:t>
      </w:r>
      <w:r w:rsidR="00AB2ADB">
        <w:rPr>
          <w:rFonts w:ascii="Arial" w:hAnsi="Arial" w:cs="Arial"/>
          <w:shd w:val="clear" w:color="auto" w:fill="FFFFFF"/>
        </w:rPr>
        <w:t>4</w:t>
      </w:r>
      <w:r w:rsidRPr="00212317">
        <w:rPr>
          <w:rFonts w:ascii="Arial" w:hAnsi="Arial" w:cs="Arial"/>
          <w:shd w:val="clear" w:color="auto" w:fill="FFFFFF"/>
        </w:rPr>
        <w:t>/2019.</w:t>
      </w:r>
    </w:p>
    <w:p w:rsidR="00D17D9E" w:rsidRPr="00212317" w:rsidRDefault="00D17D9E" w:rsidP="00D17D9E">
      <w:pPr>
        <w:spacing w:after="120"/>
        <w:jc w:val="both"/>
      </w:pPr>
      <w:r w:rsidRPr="00212317">
        <w:rPr>
          <w:rFonts w:ascii="Arial" w:hAnsi="Arial" w:cs="Arial"/>
          <w:shd w:val="clear" w:color="auto" w:fill="FFFFFF"/>
        </w:rPr>
        <w:tab/>
        <w:t xml:space="preserve">O projeto de lei </w:t>
      </w:r>
      <w:r w:rsidR="00AB2ADB">
        <w:rPr>
          <w:rFonts w:ascii="Arial" w:hAnsi="Arial" w:cs="Arial"/>
          <w:shd w:val="clear" w:color="auto" w:fill="FFFFFF"/>
        </w:rPr>
        <w:t>44</w:t>
      </w:r>
      <w:r>
        <w:rPr>
          <w:rFonts w:ascii="Arial" w:hAnsi="Arial" w:cs="Arial"/>
          <w:shd w:val="clear" w:color="auto" w:fill="FFFFFF"/>
        </w:rPr>
        <w:t>/</w:t>
      </w:r>
      <w:r w:rsidRPr="00212317">
        <w:rPr>
          <w:rFonts w:ascii="Arial" w:hAnsi="Arial" w:cs="Arial"/>
          <w:shd w:val="clear" w:color="auto" w:fill="FFFFFF"/>
        </w:rPr>
        <w:t xml:space="preserve">2019 vem a este </w:t>
      </w:r>
      <w:r w:rsidR="008C0C22">
        <w:rPr>
          <w:rFonts w:ascii="Arial" w:hAnsi="Arial" w:cs="Arial"/>
          <w:shd w:val="clear" w:color="auto" w:fill="FFFFFF"/>
        </w:rPr>
        <w:t>L</w:t>
      </w:r>
      <w:bookmarkStart w:id="0" w:name="_GoBack"/>
      <w:bookmarkEnd w:id="0"/>
      <w:r w:rsidRPr="00212317">
        <w:rPr>
          <w:rFonts w:ascii="Arial" w:hAnsi="Arial" w:cs="Arial"/>
          <w:shd w:val="clear" w:color="auto" w:fill="FFFFFF"/>
        </w:rPr>
        <w:t>egislativo propor alteração no anexo I da Lei Municipal nº 961 de 30 de outubro de 2009, de fo</w:t>
      </w:r>
      <w:r>
        <w:rPr>
          <w:rFonts w:ascii="Arial" w:hAnsi="Arial" w:cs="Arial"/>
          <w:shd w:val="clear" w:color="auto" w:fill="FFFFFF"/>
        </w:rPr>
        <w:t>r</w:t>
      </w:r>
      <w:r w:rsidRPr="00212317">
        <w:rPr>
          <w:rFonts w:ascii="Arial" w:hAnsi="Arial" w:cs="Arial"/>
          <w:shd w:val="clear" w:color="auto" w:fill="FFFFFF"/>
        </w:rPr>
        <w:t>ma específica as atribuiç</w:t>
      </w:r>
      <w:r w:rsidR="00AB2ADB">
        <w:rPr>
          <w:rFonts w:ascii="Arial" w:hAnsi="Arial" w:cs="Arial"/>
          <w:shd w:val="clear" w:color="auto" w:fill="FFFFFF"/>
        </w:rPr>
        <w:t>ões do cargo de engenheiro agrônomo</w:t>
      </w:r>
      <w:r w:rsidRPr="00212317">
        <w:rPr>
          <w:rFonts w:ascii="Arial" w:hAnsi="Arial" w:cs="Arial"/>
          <w:shd w:val="clear" w:color="auto" w:fill="FFFFFF"/>
        </w:rPr>
        <w:t xml:space="preserve">. Não se trata de novas atribuições mas de tornar mais claras as existentes. Com a chegada de novos profissionais, </w:t>
      </w:r>
      <w:r>
        <w:rPr>
          <w:rFonts w:ascii="Arial" w:hAnsi="Arial" w:cs="Arial"/>
          <w:shd w:val="clear" w:color="auto" w:fill="FFFFFF"/>
        </w:rPr>
        <w:t xml:space="preserve">como neste, </w:t>
      </w:r>
      <w:r w:rsidRPr="00212317">
        <w:rPr>
          <w:rFonts w:ascii="Arial" w:hAnsi="Arial" w:cs="Arial"/>
          <w:shd w:val="clear" w:color="auto" w:fill="FFFFFF"/>
        </w:rPr>
        <w:t>também em outros cargos, entende o Poder Executivo ser importante ter claro aquilo que cada profissional precisa executar.</w:t>
      </w:r>
    </w:p>
    <w:p w:rsidR="00D17D9E" w:rsidRPr="00212317" w:rsidRDefault="00D17D9E" w:rsidP="00D17D9E">
      <w:pPr>
        <w:spacing w:after="120"/>
        <w:jc w:val="both"/>
      </w:pPr>
      <w:r w:rsidRPr="00212317">
        <w:rPr>
          <w:rFonts w:ascii="Arial" w:hAnsi="Arial" w:cs="Arial"/>
          <w:shd w:val="clear" w:color="auto" w:fill="FFFFFF"/>
        </w:rPr>
        <w:tab/>
        <w:t>Deste modo, o presente projeto de lei após aprovado vai disciplinar de melhor forma as atribuições e assim autorizar de maneira explicita o profissional daquilo que precisa ser feito no atendimento do serviço público e por conseguinte a população como também os órgãos de fiscalização e de controle.</w:t>
      </w:r>
    </w:p>
    <w:p w:rsidR="00D17D9E" w:rsidRPr="00212317" w:rsidRDefault="00D17D9E" w:rsidP="00D17D9E">
      <w:pPr>
        <w:spacing w:after="120"/>
        <w:jc w:val="both"/>
      </w:pPr>
      <w:r w:rsidRPr="00212317">
        <w:rPr>
          <w:rFonts w:ascii="Arial" w:hAnsi="Arial" w:cs="Arial"/>
          <w:shd w:val="clear" w:color="auto" w:fill="FFFFFF"/>
        </w:rPr>
        <w:tab/>
        <w:t>Pedimos que ao presente projeto de lei seja concedido tramitação em regime de urgência.</w:t>
      </w:r>
    </w:p>
    <w:p w:rsidR="00D17D9E" w:rsidRPr="00212317" w:rsidRDefault="00D17D9E" w:rsidP="00D17D9E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212317">
        <w:rPr>
          <w:rFonts w:ascii="Arial" w:hAnsi="Arial" w:cs="Arial"/>
          <w:shd w:val="clear" w:color="auto" w:fill="FFFFFF"/>
        </w:rPr>
        <w:tab/>
        <w:t>Nada a mais para o momento.</w:t>
      </w:r>
    </w:p>
    <w:p w:rsidR="00D17D9E" w:rsidRPr="00212317" w:rsidRDefault="00D17D9E" w:rsidP="00D17D9E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212317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2E3702" w:rsidRDefault="001F29F2" w:rsidP="00A86023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2E3702">
        <w:rPr>
          <w:rFonts w:ascii="Arial" w:hAnsi="Arial" w:cs="Arial"/>
          <w:bCs/>
          <w:color w:val="auto"/>
        </w:rPr>
        <w:t>A</w:t>
      </w:r>
      <w:r w:rsidR="00214D53" w:rsidRPr="002E3702">
        <w:rPr>
          <w:rFonts w:ascii="Arial" w:hAnsi="Arial" w:cs="Arial"/>
          <w:bCs/>
          <w:color w:val="auto"/>
        </w:rPr>
        <w:t xml:space="preserve">rroio do Padre, </w:t>
      </w:r>
      <w:r w:rsidR="006F40E4">
        <w:rPr>
          <w:rFonts w:ascii="Arial" w:hAnsi="Arial" w:cs="Arial"/>
          <w:bCs/>
          <w:color w:val="auto"/>
        </w:rPr>
        <w:t>22</w:t>
      </w:r>
      <w:r w:rsidR="00F2435A" w:rsidRPr="002E3702">
        <w:rPr>
          <w:rFonts w:ascii="Arial" w:hAnsi="Arial" w:cs="Arial"/>
          <w:bCs/>
          <w:color w:val="auto"/>
        </w:rPr>
        <w:t xml:space="preserve"> </w:t>
      </w:r>
      <w:r w:rsidR="00DF51E8" w:rsidRPr="002E3702">
        <w:rPr>
          <w:rFonts w:ascii="Arial" w:hAnsi="Arial" w:cs="Arial"/>
          <w:bCs/>
          <w:color w:val="auto"/>
        </w:rPr>
        <w:t xml:space="preserve">de </w:t>
      </w:r>
      <w:r w:rsidR="00D511F4">
        <w:rPr>
          <w:rFonts w:ascii="Arial" w:hAnsi="Arial" w:cs="Arial"/>
          <w:bCs/>
          <w:color w:val="auto"/>
        </w:rPr>
        <w:t>julho</w:t>
      </w:r>
      <w:r w:rsidR="000B2B65" w:rsidRPr="002E3702">
        <w:rPr>
          <w:rFonts w:ascii="Arial" w:hAnsi="Arial" w:cs="Arial"/>
          <w:bCs/>
          <w:color w:val="auto"/>
        </w:rPr>
        <w:t xml:space="preserve"> </w:t>
      </w:r>
      <w:r w:rsidR="00214D53" w:rsidRPr="002E3702">
        <w:rPr>
          <w:rFonts w:ascii="Arial" w:hAnsi="Arial" w:cs="Arial"/>
          <w:bCs/>
          <w:color w:val="auto"/>
        </w:rPr>
        <w:t>de 201</w:t>
      </w:r>
      <w:r w:rsidR="00B11712" w:rsidRPr="002E3702">
        <w:rPr>
          <w:rFonts w:ascii="Arial" w:hAnsi="Arial" w:cs="Arial"/>
          <w:bCs/>
          <w:color w:val="auto"/>
        </w:rPr>
        <w:t>9</w:t>
      </w:r>
      <w:r w:rsidR="0066045C" w:rsidRPr="002E3702">
        <w:rPr>
          <w:rFonts w:ascii="Arial" w:hAnsi="Arial" w:cs="Arial"/>
          <w:bCs/>
          <w:color w:val="auto"/>
        </w:rPr>
        <w:t xml:space="preserve">. </w:t>
      </w:r>
    </w:p>
    <w:p w:rsidR="0066045C" w:rsidRPr="002E3702" w:rsidRDefault="0066045C" w:rsidP="00A8602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2E3702" w:rsidRDefault="00B23E11" w:rsidP="00A8602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2E3702" w:rsidRDefault="0066045C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E3702">
        <w:rPr>
          <w:rFonts w:ascii="Arial" w:eastAsia="Calibri" w:hAnsi="Arial" w:cs="Arial"/>
          <w:lang w:eastAsia="en-US"/>
        </w:rPr>
        <w:t>Leonir Aldrighi Baschi</w:t>
      </w:r>
    </w:p>
    <w:p w:rsidR="0066045C" w:rsidRPr="002E3702" w:rsidRDefault="0066045C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E3702">
        <w:rPr>
          <w:rFonts w:ascii="Arial" w:eastAsia="Calibri" w:hAnsi="Arial" w:cs="Arial"/>
          <w:lang w:eastAsia="en-US"/>
        </w:rPr>
        <w:t>Prefeito Municipal</w:t>
      </w:r>
    </w:p>
    <w:p w:rsidR="00E1402D" w:rsidRPr="002E3702" w:rsidRDefault="00E1402D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2E3702" w:rsidRDefault="00982327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E3702" w:rsidRDefault="003E2D0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E3702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2E3702" w:rsidRDefault="00E613E4" w:rsidP="00A86023">
      <w:pPr>
        <w:spacing w:after="0" w:line="240" w:lineRule="auto"/>
        <w:rPr>
          <w:rFonts w:ascii="Arial" w:hAnsi="Arial" w:cs="Arial"/>
          <w:b/>
          <w:i/>
        </w:rPr>
      </w:pPr>
      <w:r w:rsidRPr="002E3702">
        <w:rPr>
          <w:rFonts w:ascii="Arial" w:hAnsi="Arial" w:cs="Arial"/>
          <w:b/>
          <w:i/>
        </w:rPr>
        <w:t>Gilmar Schlesener</w:t>
      </w:r>
    </w:p>
    <w:p w:rsidR="003E2D0C" w:rsidRPr="002E3702" w:rsidRDefault="003E2D0C" w:rsidP="00A86023">
      <w:pPr>
        <w:spacing w:after="0" w:line="240" w:lineRule="auto"/>
        <w:rPr>
          <w:rFonts w:ascii="Arial" w:hAnsi="Arial" w:cs="Arial"/>
          <w:b/>
          <w:i/>
        </w:rPr>
      </w:pPr>
      <w:r w:rsidRPr="002E3702">
        <w:rPr>
          <w:rFonts w:ascii="Arial" w:hAnsi="Arial" w:cs="Arial"/>
          <w:b/>
          <w:i/>
        </w:rPr>
        <w:t>Presidente da Câmara Municipal de</w:t>
      </w:r>
      <w:r w:rsidR="008926C0" w:rsidRPr="002E3702">
        <w:rPr>
          <w:rFonts w:ascii="Arial" w:hAnsi="Arial" w:cs="Arial"/>
          <w:b/>
          <w:i/>
        </w:rPr>
        <w:t xml:space="preserve"> Vereadores</w:t>
      </w:r>
    </w:p>
    <w:p w:rsidR="0086531A" w:rsidRPr="002E3702" w:rsidRDefault="003E2D0C" w:rsidP="00A86023">
      <w:pPr>
        <w:spacing w:after="0" w:line="240" w:lineRule="auto"/>
        <w:rPr>
          <w:rFonts w:ascii="Arial" w:hAnsi="Arial" w:cs="Arial"/>
          <w:b/>
          <w:i/>
        </w:rPr>
      </w:pPr>
      <w:r w:rsidRPr="002E3702">
        <w:rPr>
          <w:rFonts w:ascii="Arial" w:hAnsi="Arial" w:cs="Arial"/>
          <w:b/>
          <w:i/>
        </w:rPr>
        <w:t>Arroio do Padre/RS</w:t>
      </w:r>
    </w:p>
    <w:p w:rsidR="00C54942" w:rsidRPr="002E3702" w:rsidRDefault="00C5494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2E3702" w:rsidRDefault="003F1E75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9A6418" w:rsidP="00A86023">
      <w:pPr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8003315" wp14:editId="2AB4839F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90" w:rsidRPr="002E3702" w:rsidRDefault="00E97090" w:rsidP="00A86023">
      <w:pPr>
        <w:spacing w:after="0" w:line="240" w:lineRule="auto"/>
        <w:rPr>
          <w:rFonts w:ascii="Arial" w:hAnsi="Arial" w:cs="Arial"/>
        </w:rPr>
      </w:pPr>
    </w:p>
    <w:p w:rsidR="003F1E75" w:rsidRPr="002E3702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E3702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2E3702" w:rsidRDefault="00F802E0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2E3702" w:rsidRDefault="00FA3867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2E3702" w:rsidRDefault="00FA3867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E3702" w:rsidRDefault="00D864DA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ESTADO DO RIO GRANDE DO SUL</w:t>
      </w:r>
    </w:p>
    <w:p w:rsidR="00D864DA" w:rsidRPr="002E3702" w:rsidRDefault="00D864DA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MUNICÍPIO DE ARROIO DO PADRE</w:t>
      </w:r>
    </w:p>
    <w:p w:rsidR="00D864DA" w:rsidRDefault="00D864DA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GABINETE DO PREFEITO</w:t>
      </w:r>
    </w:p>
    <w:p w:rsidR="006F40E4" w:rsidRPr="002E3702" w:rsidRDefault="006F40E4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090284" w:rsidRPr="002E3702" w:rsidRDefault="00090284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E3702" w:rsidRDefault="00D864DA" w:rsidP="00A8602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A062B">
        <w:rPr>
          <w:rFonts w:ascii="Arial" w:hAnsi="Arial" w:cs="Arial"/>
          <w:b/>
          <w:bCs/>
          <w:color w:val="auto"/>
          <w:u w:val="single"/>
        </w:rPr>
        <w:t>44</w:t>
      </w:r>
      <w:r w:rsidR="00755419" w:rsidRPr="002E370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E370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F40E4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2E370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511F4">
        <w:rPr>
          <w:rFonts w:ascii="Arial" w:hAnsi="Arial" w:cs="Arial"/>
          <w:b/>
          <w:bCs/>
          <w:color w:val="auto"/>
          <w:u w:val="single"/>
        </w:rPr>
        <w:t>DE JULHO</w:t>
      </w:r>
      <w:r w:rsidRPr="002E3702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2E3702">
        <w:rPr>
          <w:rFonts w:ascii="Arial" w:hAnsi="Arial" w:cs="Arial"/>
          <w:b/>
          <w:bCs/>
          <w:color w:val="auto"/>
          <w:u w:val="single"/>
        </w:rPr>
        <w:t>9</w:t>
      </w:r>
      <w:r w:rsidRPr="002E3702">
        <w:rPr>
          <w:rFonts w:ascii="Arial" w:hAnsi="Arial" w:cs="Arial"/>
          <w:b/>
          <w:bCs/>
          <w:color w:val="auto"/>
          <w:u w:val="single"/>
        </w:rPr>
        <w:t>.</w:t>
      </w:r>
    </w:p>
    <w:p w:rsidR="006E21C5" w:rsidRPr="00ED098E" w:rsidRDefault="006E21C5" w:rsidP="006E21C5">
      <w:pPr>
        <w:spacing w:after="0"/>
        <w:ind w:left="3828"/>
        <w:jc w:val="both"/>
      </w:pPr>
      <w:r w:rsidRPr="00ED098E">
        <w:rPr>
          <w:rFonts w:ascii="Arial" w:hAnsi="Arial" w:cs="Arial"/>
        </w:rPr>
        <w:t>Altera o anexo I da Lei Municipal nº 961, de 30 de outubro de 2009, de forma especifica as atribuições do cargo de</w:t>
      </w:r>
      <w:r w:rsidR="005E5C8B">
        <w:rPr>
          <w:rFonts w:ascii="Arial" w:hAnsi="Arial" w:cs="Arial"/>
        </w:rPr>
        <w:t xml:space="preserve"> Engenheiro Agrônomo</w:t>
      </w:r>
      <w:r w:rsidRPr="00ED098E">
        <w:rPr>
          <w:rFonts w:ascii="Arial" w:hAnsi="Arial" w:cs="Arial"/>
        </w:rPr>
        <w:t>.</w:t>
      </w:r>
    </w:p>
    <w:p w:rsidR="006E21C5" w:rsidRPr="00ED098E" w:rsidRDefault="006E21C5" w:rsidP="006E21C5">
      <w:pPr>
        <w:spacing w:before="240"/>
        <w:jc w:val="both"/>
      </w:pPr>
      <w:r w:rsidRPr="00ED098E">
        <w:rPr>
          <w:rFonts w:ascii="Arial" w:hAnsi="Arial" w:cs="Arial"/>
          <w:b/>
          <w:bCs/>
        </w:rPr>
        <w:t xml:space="preserve">Art. 1º </w:t>
      </w:r>
      <w:r w:rsidRPr="00ED098E">
        <w:rPr>
          <w:rFonts w:ascii="Arial" w:hAnsi="Arial" w:cs="Arial"/>
        </w:rPr>
        <w:t>A presente Lei altera o anexo I da Lei Municipal nº 961, de 30 de outubro de 2009, de forma especifica as a</w:t>
      </w:r>
      <w:r>
        <w:rPr>
          <w:rFonts w:ascii="Arial" w:hAnsi="Arial" w:cs="Arial"/>
        </w:rPr>
        <w:t>tribuições do c</w:t>
      </w:r>
      <w:r w:rsidRPr="00ED098E">
        <w:rPr>
          <w:rFonts w:ascii="Arial" w:hAnsi="Arial" w:cs="Arial"/>
        </w:rPr>
        <w:t xml:space="preserve">argo de Engenheiro </w:t>
      </w:r>
      <w:r w:rsidR="005E5C8B">
        <w:rPr>
          <w:rFonts w:ascii="Arial" w:hAnsi="Arial" w:cs="Arial"/>
        </w:rPr>
        <w:t>Agrônomo</w:t>
      </w:r>
      <w:r w:rsidRPr="00ED098E">
        <w:rPr>
          <w:rFonts w:ascii="Arial" w:hAnsi="Arial" w:cs="Arial"/>
        </w:rPr>
        <w:t>.</w:t>
      </w:r>
    </w:p>
    <w:p w:rsidR="006E21C5" w:rsidRPr="00ED098E" w:rsidRDefault="006E21C5" w:rsidP="006E21C5">
      <w:pPr>
        <w:spacing w:before="240"/>
        <w:jc w:val="both"/>
      </w:pPr>
      <w:r w:rsidRPr="00ED098E">
        <w:rPr>
          <w:rFonts w:ascii="Arial" w:hAnsi="Arial" w:cs="Arial"/>
          <w:b/>
          <w:bCs/>
        </w:rPr>
        <w:t xml:space="preserve">Art. 2º </w:t>
      </w:r>
      <w:r w:rsidRPr="00ED098E">
        <w:rPr>
          <w:rFonts w:ascii="Arial" w:hAnsi="Arial" w:cs="Arial"/>
        </w:rPr>
        <w:t xml:space="preserve">O anexo I da Lei Municipal nº 961, de 30 outubro de 2009, de forma especifica quanto as atribuições do engenheiro </w:t>
      </w:r>
      <w:r w:rsidR="005E5C8B">
        <w:rPr>
          <w:rFonts w:ascii="Arial" w:hAnsi="Arial" w:cs="Arial"/>
        </w:rPr>
        <w:t>Agrônomo</w:t>
      </w:r>
      <w:r w:rsidRPr="00ED098E">
        <w:rPr>
          <w:rFonts w:ascii="Arial" w:hAnsi="Arial" w:cs="Arial"/>
        </w:rPr>
        <w:t xml:space="preserve"> passará a ter v</w:t>
      </w:r>
      <w:r>
        <w:rPr>
          <w:rFonts w:ascii="Arial" w:hAnsi="Arial" w:cs="Arial"/>
        </w:rPr>
        <w:t>igência de acordo com o anexo I desta Lei.</w:t>
      </w:r>
    </w:p>
    <w:p w:rsidR="006E21C5" w:rsidRPr="00ED098E" w:rsidRDefault="006E21C5" w:rsidP="006E21C5">
      <w:pPr>
        <w:spacing w:before="240" w:line="240" w:lineRule="auto"/>
        <w:jc w:val="both"/>
      </w:pPr>
      <w:r w:rsidRPr="00ED098E">
        <w:rPr>
          <w:rFonts w:ascii="Arial" w:eastAsia="Calibri" w:hAnsi="Arial" w:cs="Arial"/>
          <w:b/>
          <w:color w:val="000000"/>
          <w:lang w:eastAsia="en-US"/>
        </w:rPr>
        <w:t>Art.</w:t>
      </w:r>
      <w:r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ED098E">
        <w:rPr>
          <w:rFonts w:ascii="Arial" w:eastAsia="Calibri" w:hAnsi="Arial" w:cs="Arial"/>
          <w:b/>
          <w:color w:val="000000"/>
          <w:lang w:eastAsia="en-US"/>
        </w:rPr>
        <w:t xml:space="preserve">3º </w:t>
      </w:r>
      <w:r>
        <w:rPr>
          <w:rFonts w:ascii="Arial" w:eastAsia="Calibri" w:hAnsi="Arial" w:cs="Arial"/>
          <w:color w:val="000000"/>
          <w:lang w:eastAsia="en-US"/>
        </w:rPr>
        <w:t>Mantêm-se inalterada</w:t>
      </w:r>
      <w:r w:rsidRPr="00ED098E">
        <w:rPr>
          <w:rFonts w:ascii="Arial" w:eastAsia="Calibri" w:hAnsi="Arial" w:cs="Arial"/>
          <w:color w:val="000000"/>
          <w:lang w:eastAsia="en-US"/>
        </w:rPr>
        <w:t>s as demais disposições da Lei Municipal nº 961, de 30 de outubro de 2009 e alterações posteriores vigentes ne</w:t>
      </w:r>
      <w:r>
        <w:rPr>
          <w:rFonts w:ascii="Arial" w:eastAsia="Calibri" w:hAnsi="Arial" w:cs="Arial"/>
          <w:color w:val="000000"/>
          <w:lang w:eastAsia="en-US"/>
        </w:rPr>
        <w:t>s</w:t>
      </w:r>
      <w:r w:rsidRPr="00ED098E">
        <w:rPr>
          <w:rFonts w:ascii="Arial" w:eastAsia="Calibri" w:hAnsi="Arial" w:cs="Arial"/>
          <w:color w:val="000000"/>
          <w:lang w:eastAsia="en-US"/>
        </w:rPr>
        <w:t>ta data.</w:t>
      </w:r>
    </w:p>
    <w:p w:rsidR="006E21C5" w:rsidRPr="00ED098E" w:rsidRDefault="006E21C5" w:rsidP="006E21C5">
      <w:pPr>
        <w:spacing w:before="240"/>
        <w:jc w:val="both"/>
      </w:pPr>
      <w:r w:rsidRPr="00ED098E">
        <w:rPr>
          <w:rFonts w:ascii="Arial" w:hAnsi="Arial" w:cs="Arial"/>
          <w:b/>
          <w:bCs/>
        </w:rPr>
        <w:t>Art. 4º</w:t>
      </w:r>
      <w:r w:rsidRPr="00ED098E">
        <w:rPr>
          <w:rFonts w:ascii="Arial" w:hAnsi="Arial" w:cs="Arial"/>
          <w:bCs/>
        </w:rPr>
        <w:t xml:space="preserve"> Esta Lei entra em vigor na data de sua publicação.</w:t>
      </w:r>
    </w:p>
    <w:p w:rsidR="00F802E0" w:rsidRPr="002E3702" w:rsidRDefault="002A769D" w:rsidP="00A86023">
      <w:pPr>
        <w:pStyle w:val="Padro"/>
        <w:tabs>
          <w:tab w:val="left" w:pos="7130"/>
        </w:tabs>
        <w:spacing w:after="100" w:afterAutospacing="1" w:line="240" w:lineRule="auto"/>
        <w:jc w:val="right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color w:val="auto"/>
        </w:rPr>
        <w:t xml:space="preserve">Arroio do Padre, </w:t>
      </w:r>
      <w:r w:rsidR="006F40E4">
        <w:rPr>
          <w:rFonts w:ascii="Arial" w:hAnsi="Arial" w:cs="Arial"/>
          <w:color w:val="auto"/>
        </w:rPr>
        <w:t>22</w:t>
      </w:r>
      <w:r w:rsidR="00F802E0" w:rsidRPr="002E3702">
        <w:rPr>
          <w:rFonts w:ascii="Arial" w:hAnsi="Arial" w:cs="Arial"/>
          <w:color w:val="auto"/>
        </w:rPr>
        <w:t xml:space="preserve"> de</w:t>
      </w:r>
      <w:r w:rsidR="00090284" w:rsidRPr="002E3702">
        <w:rPr>
          <w:rFonts w:ascii="Arial" w:hAnsi="Arial" w:cs="Arial"/>
          <w:color w:val="auto"/>
        </w:rPr>
        <w:t xml:space="preserve"> </w:t>
      </w:r>
      <w:r w:rsidR="006F40E4">
        <w:rPr>
          <w:rFonts w:ascii="Arial" w:hAnsi="Arial" w:cs="Arial"/>
          <w:color w:val="auto"/>
        </w:rPr>
        <w:t>julho</w:t>
      </w:r>
      <w:r w:rsidR="00F802E0" w:rsidRPr="002E3702">
        <w:rPr>
          <w:rFonts w:ascii="Arial" w:hAnsi="Arial" w:cs="Arial"/>
          <w:color w:val="auto"/>
        </w:rPr>
        <w:t xml:space="preserve"> de 2019.</w:t>
      </w:r>
    </w:p>
    <w:p w:rsidR="00F802E0" w:rsidRPr="002E3702" w:rsidRDefault="00F802E0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</w:rPr>
        <w:t>Visto técnico:</w:t>
      </w:r>
    </w:p>
    <w:p w:rsidR="00B938E6" w:rsidRPr="002E3702" w:rsidRDefault="00B938E6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2E3702" w:rsidRDefault="00B938E6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</w:rPr>
        <w:t>Loutar Prieb</w:t>
      </w:r>
    </w:p>
    <w:p w:rsidR="00F2407B" w:rsidRPr="002E3702" w:rsidRDefault="00F802E0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</w:rPr>
        <w:t xml:space="preserve">Secretário </w:t>
      </w:r>
      <w:r w:rsidR="00F2407B" w:rsidRPr="002E3702">
        <w:rPr>
          <w:rFonts w:ascii="Arial" w:hAnsi="Arial" w:cs="Arial"/>
        </w:rPr>
        <w:t xml:space="preserve">de Administração, </w:t>
      </w:r>
      <w:r w:rsidRPr="002E3702">
        <w:rPr>
          <w:rFonts w:ascii="Arial" w:hAnsi="Arial" w:cs="Arial"/>
        </w:rPr>
        <w:t>Planejamento</w:t>
      </w:r>
      <w:r w:rsidR="00F2407B" w:rsidRPr="002E3702">
        <w:rPr>
          <w:rFonts w:ascii="Arial" w:hAnsi="Arial" w:cs="Arial"/>
        </w:rPr>
        <w:t>,</w:t>
      </w:r>
      <w:r w:rsidRPr="002E3702">
        <w:rPr>
          <w:rFonts w:ascii="Arial" w:hAnsi="Arial" w:cs="Arial"/>
        </w:rPr>
        <w:t xml:space="preserve"> </w:t>
      </w:r>
    </w:p>
    <w:p w:rsidR="00F802E0" w:rsidRDefault="00F802E0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</w:rPr>
        <w:t>Finanças</w:t>
      </w:r>
      <w:r w:rsidR="00F2407B" w:rsidRPr="002E3702">
        <w:rPr>
          <w:rFonts w:ascii="Arial" w:hAnsi="Arial" w:cs="Arial"/>
        </w:rPr>
        <w:t>,</w:t>
      </w:r>
      <w:r w:rsidRPr="002E3702">
        <w:rPr>
          <w:rFonts w:ascii="Arial" w:hAnsi="Arial" w:cs="Arial"/>
        </w:rPr>
        <w:t xml:space="preserve"> Gestão e Tributos.</w:t>
      </w:r>
    </w:p>
    <w:p w:rsidR="006F40E4" w:rsidRPr="002E3702" w:rsidRDefault="006F40E4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96181B" w:rsidRPr="002E3702" w:rsidRDefault="0096181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2E3702" w:rsidRDefault="00F802E0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color w:val="auto"/>
        </w:rPr>
        <w:t>Leonir Aldrighi Baschi</w:t>
      </w:r>
    </w:p>
    <w:p w:rsidR="00F802E0" w:rsidRPr="002E3702" w:rsidRDefault="00F802E0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color w:val="auto"/>
        </w:rPr>
        <w:t>Prefeito Municipal</w:t>
      </w:r>
    </w:p>
    <w:p w:rsidR="00CF6BF9" w:rsidRDefault="00CF6BF9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3702" w:rsidRPr="002E3702" w:rsidRDefault="002E3702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97090" w:rsidRDefault="00E97090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E5C8B" w:rsidRDefault="005E5C8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E5C8B" w:rsidRDefault="005E5C8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E5C8B" w:rsidRDefault="005E5C8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E5C8B" w:rsidRDefault="005E5C8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E5C8B" w:rsidRDefault="005E5C8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E5C8B" w:rsidRDefault="005E5C8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E5C8B" w:rsidRDefault="005E5C8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E5C8B" w:rsidRDefault="005E5C8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97090" w:rsidRDefault="00E97090" w:rsidP="00E97090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  <w:r w:rsidRPr="00E30D5B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7CA990F8" wp14:editId="102B755B">
            <wp:simplePos x="0" y="0"/>
            <wp:positionH relativeFrom="margin">
              <wp:posOffset>2463165</wp:posOffset>
            </wp:positionH>
            <wp:positionV relativeFrom="paragraph">
              <wp:posOffset>12065</wp:posOffset>
            </wp:positionV>
            <wp:extent cx="952500" cy="1100455"/>
            <wp:effectExtent l="0" t="0" r="0" b="4445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495" w:rsidRPr="00E30D5B" w:rsidRDefault="00136495" w:rsidP="00E97090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E97090" w:rsidRPr="00E30D5B" w:rsidRDefault="00E97090" w:rsidP="00E9709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97090" w:rsidRPr="00E30D5B" w:rsidRDefault="00E97090" w:rsidP="00AA062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97090" w:rsidRPr="00E30D5B" w:rsidRDefault="00E97090" w:rsidP="00AA062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97090" w:rsidRPr="00E30D5B" w:rsidRDefault="00E97090" w:rsidP="00AA062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97090" w:rsidRPr="00E30D5B" w:rsidRDefault="00E97090" w:rsidP="00AA062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97090" w:rsidRPr="00E30D5B" w:rsidRDefault="00E97090" w:rsidP="00AA062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>ESTADO DO RIO GRANDE DO SUL</w:t>
      </w:r>
    </w:p>
    <w:p w:rsidR="00E97090" w:rsidRPr="00E30D5B" w:rsidRDefault="00E97090" w:rsidP="00AA062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>MUNICÍPIO DE ARROIO DO PADRE</w:t>
      </w:r>
    </w:p>
    <w:p w:rsidR="00E97090" w:rsidRPr="00E30D5B" w:rsidRDefault="00E97090" w:rsidP="00AA062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>GABINETE DO PREFEITO</w:t>
      </w:r>
    </w:p>
    <w:p w:rsidR="00E97090" w:rsidRPr="00E30D5B" w:rsidRDefault="00E97090" w:rsidP="00AA062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97090" w:rsidRPr="00E30D5B" w:rsidRDefault="00E97090" w:rsidP="00AA062B">
      <w:pPr>
        <w:tabs>
          <w:tab w:val="left" w:pos="284"/>
          <w:tab w:val="left" w:pos="426"/>
          <w:tab w:val="left" w:pos="567"/>
          <w:tab w:val="left" w:pos="3180"/>
        </w:tabs>
        <w:spacing w:after="0"/>
        <w:jc w:val="center"/>
        <w:rPr>
          <w:rFonts w:ascii="Arial" w:hAnsi="Arial" w:cs="Arial"/>
        </w:rPr>
      </w:pPr>
    </w:p>
    <w:p w:rsidR="00E97090" w:rsidRPr="00E30D5B" w:rsidRDefault="00E97090" w:rsidP="00AA062B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>Anexo I - Projeto de lei Nº</w:t>
      </w:r>
      <w:r w:rsidR="00AA062B">
        <w:rPr>
          <w:rFonts w:ascii="Arial" w:hAnsi="Arial" w:cs="Arial"/>
          <w:b/>
        </w:rPr>
        <w:t xml:space="preserve"> 44</w:t>
      </w:r>
      <w:r w:rsidRPr="00E30D5B">
        <w:rPr>
          <w:rFonts w:ascii="Arial" w:hAnsi="Arial" w:cs="Arial"/>
          <w:b/>
        </w:rPr>
        <w:t>/2019</w:t>
      </w:r>
    </w:p>
    <w:p w:rsidR="00E97090" w:rsidRDefault="00E97090" w:rsidP="00AA062B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CF2F5C" w:rsidRDefault="00CF2F5C" w:rsidP="00AA062B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AA062B" w:rsidRPr="00BA500A" w:rsidRDefault="00AA062B" w:rsidP="00AA062B">
      <w:pPr>
        <w:pStyle w:val="Ttulo1"/>
        <w:widowControl w:val="0"/>
        <w:tabs>
          <w:tab w:val="clear" w:pos="708"/>
          <w:tab w:val="num" w:pos="432"/>
        </w:tabs>
        <w:spacing w:before="0" w:after="200" w:line="240" w:lineRule="auto"/>
        <w:ind w:left="0" w:right="-427"/>
        <w:jc w:val="center"/>
        <w:rPr>
          <w:sz w:val="24"/>
          <w:szCs w:val="24"/>
        </w:rPr>
      </w:pPr>
      <w:r w:rsidRPr="00BA500A">
        <w:rPr>
          <w:sz w:val="24"/>
          <w:szCs w:val="24"/>
        </w:rPr>
        <w:t>Cargo: ENGENHEIRO AGRÔNOMO</w:t>
      </w:r>
    </w:p>
    <w:p w:rsidR="00AA062B" w:rsidRPr="00BA500A" w:rsidRDefault="00AA062B" w:rsidP="00AA062B">
      <w:pPr>
        <w:pStyle w:val="Ttulo1"/>
        <w:widowControl w:val="0"/>
        <w:tabs>
          <w:tab w:val="clear" w:pos="708"/>
          <w:tab w:val="num" w:pos="432"/>
        </w:tabs>
        <w:spacing w:before="0" w:after="200" w:line="240" w:lineRule="auto"/>
        <w:ind w:left="0" w:right="-427"/>
        <w:jc w:val="center"/>
        <w:rPr>
          <w:sz w:val="24"/>
          <w:szCs w:val="24"/>
        </w:rPr>
      </w:pPr>
      <w:r w:rsidRPr="00BA500A">
        <w:rPr>
          <w:sz w:val="24"/>
          <w:szCs w:val="24"/>
        </w:rPr>
        <w:t>Padrão: SE 10</w:t>
      </w:r>
    </w:p>
    <w:p w:rsidR="00AA062B" w:rsidRPr="00BA500A" w:rsidRDefault="00AA062B" w:rsidP="00AA062B">
      <w:pPr>
        <w:pStyle w:val="Cabealho"/>
        <w:tabs>
          <w:tab w:val="clear" w:pos="4252"/>
          <w:tab w:val="left" w:pos="4253"/>
        </w:tabs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BA500A">
        <w:rPr>
          <w:rFonts w:ascii="Arial" w:hAnsi="Arial" w:cs="Arial"/>
          <w:b/>
          <w:sz w:val="24"/>
          <w:szCs w:val="24"/>
        </w:rPr>
        <w:t>ATRIBUIÇÕES:</w:t>
      </w:r>
    </w:p>
    <w:p w:rsidR="00AA062B" w:rsidRPr="00BA500A" w:rsidRDefault="00AA062B" w:rsidP="00AA062B">
      <w:pPr>
        <w:pStyle w:val="Cabealho"/>
        <w:tabs>
          <w:tab w:val="clear" w:pos="4252"/>
          <w:tab w:val="left" w:pos="4253"/>
        </w:tabs>
        <w:ind w:right="-427"/>
        <w:jc w:val="center"/>
        <w:rPr>
          <w:rFonts w:ascii="Arial" w:hAnsi="Arial" w:cs="Arial"/>
          <w:b/>
          <w:sz w:val="24"/>
          <w:szCs w:val="24"/>
        </w:rPr>
      </w:pPr>
    </w:p>
    <w:p w:rsidR="00AA062B" w:rsidRPr="00BA500A" w:rsidRDefault="00AA062B" w:rsidP="00AA062B">
      <w:pPr>
        <w:pStyle w:val="Cabealho"/>
        <w:tabs>
          <w:tab w:val="clear" w:pos="4252"/>
          <w:tab w:val="left" w:pos="1418"/>
          <w:tab w:val="left" w:pos="4253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BA500A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BA500A">
        <w:rPr>
          <w:rFonts w:ascii="Arial" w:hAnsi="Arial" w:cs="Arial"/>
          <w:sz w:val="24"/>
          <w:szCs w:val="24"/>
        </w:rPr>
        <w:t xml:space="preserve">Ser responsável pelo serviço de assistência aos agricultores; fazer experimentações agrícolas; dirigir demonstrações técnicas de agricultura.   </w:t>
      </w:r>
    </w:p>
    <w:p w:rsidR="00AA062B" w:rsidRPr="00BA500A" w:rsidRDefault="00AA062B" w:rsidP="00AA062B">
      <w:pPr>
        <w:pStyle w:val="Cabealho"/>
        <w:tabs>
          <w:tab w:val="clear" w:pos="4252"/>
          <w:tab w:val="left" w:pos="1418"/>
          <w:tab w:val="left" w:pos="4253"/>
        </w:tabs>
        <w:ind w:right="-427"/>
        <w:jc w:val="both"/>
        <w:rPr>
          <w:rFonts w:ascii="Arial" w:hAnsi="Arial" w:cs="Arial"/>
          <w:sz w:val="24"/>
          <w:szCs w:val="24"/>
        </w:rPr>
      </w:pPr>
    </w:p>
    <w:p w:rsidR="00AA062B" w:rsidRPr="00BA500A" w:rsidRDefault="00AA062B" w:rsidP="00AA062B">
      <w:pPr>
        <w:pStyle w:val="Cabealho"/>
        <w:tabs>
          <w:tab w:val="clear" w:pos="4252"/>
          <w:tab w:val="left" w:pos="1418"/>
          <w:tab w:val="left" w:pos="4253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BA500A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BA500A">
        <w:rPr>
          <w:rFonts w:ascii="Arial" w:hAnsi="Arial" w:cs="Arial"/>
          <w:sz w:val="24"/>
          <w:szCs w:val="24"/>
        </w:rPr>
        <w:t xml:space="preserve">Realizar experimentações racionais referentes a agricultura; executar ou dirigir a execução de demonstrações práticas de agricultura em estabelecimentos municipais; fazer propaganda e divulgação de processos de mecanização de lavouras, de adubação, de aperfeiçoamento de colheitas e do beneficiamento de produtos agrícolas, bem como, de métodos de industrialização da produção vegetal; </w:t>
      </w:r>
      <w:r w:rsidR="000D2666">
        <w:rPr>
          <w:rFonts w:ascii="Arial" w:hAnsi="Arial" w:cs="Arial"/>
          <w:sz w:val="24"/>
          <w:szCs w:val="24"/>
        </w:rPr>
        <w:t xml:space="preserve">elaborar e realizar licenciamentos ambientais  de competência local; </w:t>
      </w:r>
      <w:r w:rsidRPr="00BA500A">
        <w:rPr>
          <w:rFonts w:ascii="Arial" w:hAnsi="Arial" w:cs="Arial"/>
          <w:sz w:val="24"/>
          <w:szCs w:val="24"/>
        </w:rPr>
        <w:t xml:space="preserve">participar de estudos da genética agrícola; orientar e fomentar a produção de sementes; fazer pesquisas visando ao aperfeiçoamento de plantas cultivadas; exercer atividades fiscalizadora sobre o comércio de sementes, plantas vivas e parte vivas das plantas; participar de trabalhos científicos compreendidos no campo na botânica, fitopologia, entomologia e microbiologia agrícola; orientar a aplicação de medidas de defesa sanitária vegetal; fazer estudos sobre tecnologia agrícola, reflorestamento, conservação, defesa, exploração e industrialização de matas; administrar colônias agrícolas; fazer trabalhos de ecologia e meteorologia agrícola; fiscalizar empresas agrícolas ou industriais correlatas que gozarem favores do Município; orientar a construção de pequenas barragens de terra; orientar e coordenar trabalhos de irrigação para fins agrícolas de construções rurais; executar outras tarefas correlatas, inclusive as decorrentes do respectivo regulamento da profissão. </w:t>
      </w:r>
    </w:p>
    <w:p w:rsidR="00AA062B" w:rsidRDefault="00AA062B" w:rsidP="00AA062B">
      <w:pPr>
        <w:pStyle w:val="Cabealho"/>
        <w:tabs>
          <w:tab w:val="clear" w:pos="4252"/>
          <w:tab w:val="left" w:pos="1418"/>
          <w:tab w:val="left" w:pos="4253"/>
        </w:tabs>
        <w:ind w:right="-427"/>
        <w:jc w:val="both"/>
        <w:rPr>
          <w:rFonts w:ascii="Arial" w:hAnsi="Arial" w:cs="Arial"/>
          <w:sz w:val="24"/>
          <w:szCs w:val="24"/>
        </w:rPr>
      </w:pPr>
    </w:p>
    <w:p w:rsidR="00AA062B" w:rsidRPr="00BA500A" w:rsidRDefault="00AA062B" w:rsidP="00AA062B">
      <w:pPr>
        <w:pStyle w:val="Cabealho"/>
        <w:tabs>
          <w:tab w:val="clear" w:pos="4252"/>
          <w:tab w:val="left" w:pos="1418"/>
          <w:tab w:val="left" w:pos="4253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BA500A">
        <w:rPr>
          <w:rFonts w:ascii="Arial" w:hAnsi="Arial" w:cs="Arial"/>
          <w:b/>
          <w:sz w:val="24"/>
          <w:szCs w:val="24"/>
        </w:rPr>
        <w:t>Condições de trabalho:</w:t>
      </w:r>
    </w:p>
    <w:p w:rsidR="00AA062B" w:rsidRPr="00BA500A" w:rsidRDefault="00AA062B" w:rsidP="00AA062B">
      <w:pPr>
        <w:pStyle w:val="Cabealho"/>
        <w:numPr>
          <w:ilvl w:val="0"/>
          <w:numId w:val="16"/>
        </w:numPr>
        <w:suppressLineNumbers w:val="0"/>
        <w:tabs>
          <w:tab w:val="clear" w:pos="708"/>
          <w:tab w:val="clear" w:pos="4252"/>
          <w:tab w:val="clear" w:pos="8504"/>
          <w:tab w:val="left" w:pos="567"/>
          <w:tab w:val="left" w:pos="4253"/>
        </w:tabs>
        <w:suppressAutoHyphens w:val="0"/>
        <w:spacing w:line="240" w:lineRule="auto"/>
        <w:ind w:left="0" w:right="-427" w:firstLine="0"/>
        <w:jc w:val="both"/>
        <w:rPr>
          <w:rFonts w:ascii="Arial" w:hAnsi="Arial" w:cs="Arial"/>
          <w:sz w:val="24"/>
          <w:szCs w:val="24"/>
        </w:rPr>
      </w:pPr>
      <w:r w:rsidRPr="00BA500A">
        <w:rPr>
          <w:rFonts w:ascii="Arial" w:hAnsi="Arial" w:cs="Arial"/>
          <w:sz w:val="24"/>
          <w:szCs w:val="24"/>
        </w:rPr>
        <w:t>Carga Horária: 20 horas semanais</w:t>
      </w:r>
    </w:p>
    <w:p w:rsidR="00AA062B" w:rsidRPr="00BA500A" w:rsidRDefault="00AA062B" w:rsidP="00AA062B">
      <w:pPr>
        <w:pStyle w:val="Cabealho"/>
        <w:tabs>
          <w:tab w:val="clear" w:pos="4252"/>
          <w:tab w:val="left" w:pos="567"/>
          <w:tab w:val="left" w:pos="4253"/>
        </w:tabs>
        <w:ind w:right="-427"/>
        <w:jc w:val="both"/>
        <w:rPr>
          <w:rFonts w:ascii="Arial" w:eastAsia="Arial" w:hAnsi="Arial" w:cs="Arial"/>
          <w:sz w:val="24"/>
          <w:szCs w:val="24"/>
        </w:rPr>
      </w:pPr>
      <w:r w:rsidRPr="00BA500A">
        <w:rPr>
          <w:rFonts w:ascii="Arial" w:hAnsi="Arial" w:cs="Arial"/>
          <w:sz w:val="24"/>
          <w:szCs w:val="24"/>
        </w:rPr>
        <w:tab/>
      </w:r>
    </w:p>
    <w:p w:rsidR="00AA062B" w:rsidRPr="00BA500A" w:rsidRDefault="00AA062B" w:rsidP="00AA062B">
      <w:pPr>
        <w:pStyle w:val="Cabealho"/>
        <w:tabs>
          <w:tab w:val="clear" w:pos="4252"/>
          <w:tab w:val="left" w:pos="567"/>
          <w:tab w:val="left" w:pos="4253"/>
        </w:tabs>
        <w:ind w:right="-427"/>
        <w:rPr>
          <w:rFonts w:ascii="Arial" w:hAnsi="Arial" w:cs="Arial"/>
          <w:sz w:val="24"/>
          <w:szCs w:val="24"/>
        </w:rPr>
      </w:pPr>
      <w:r w:rsidRPr="00BA500A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AA062B" w:rsidRPr="00BA500A" w:rsidRDefault="00AA062B" w:rsidP="00AA062B">
      <w:pPr>
        <w:pStyle w:val="Cabealho"/>
        <w:numPr>
          <w:ilvl w:val="0"/>
          <w:numId w:val="17"/>
        </w:numPr>
        <w:suppressLineNumbers w:val="0"/>
        <w:tabs>
          <w:tab w:val="clear" w:pos="708"/>
          <w:tab w:val="clear" w:pos="4252"/>
          <w:tab w:val="clear" w:pos="8504"/>
          <w:tab w:val="left" w:pos="567"/>
          <w:tab w:val="left" w:pos="4253"/>
        </w:tabs>
        <w:suppressAutoHyphens w:val="0"/>
        <w:spacing w:line="240" w:lineRule="auto"/>
        <w:ind w:left="0" w:right="-427" w:firstLine="0"/>
        <w:jc w:val="both"/>
        <w:rPr>
          <w:rFonts w:ascii="Arial" w:hAnsi="Arial" w:cs="Arial"/>
          <w:sz w:val="24"/>
          <w:szCs w:val="24"/>
        </w:rPr>
      </w:pPr>
      <w:r w:rsidRPr="00BA500A">
        <w:rPr>
          <w:rFonts w:ascii="Arial" w:hAnsi="Arial" w:cs="Arial"/>
          <w:sz w:val="24"/>
          <w:szCs w:val="24"/>
        </w:rPr>
        <w:t xml:space="preserve">Idade: Mínima de 18 anos </w:t>
      </w:r>
    </w:p>
    <w:p w:rsidR="00AA062B" w:rsidRPr="00BA500A" w:rsidRDefault="00AA062B" w:rsidP="00AA062B">
      <w:pPr>
        <w:pStyle w:val="Cabealho"/>
        <w:numPr>
          <w:ilvl w:val="0"/>
          <w:numId w:val="17"/>
        </w:numPr>
        <w:suppressLineNumbers w:val="0"/>
        <w:tabs>
          <w:tab w:val="clear" w:pos="708"/>
          <w:tab w:val="clear" w:pos="4252"/>
          <w:tab w:val="clear" w:pos="8504"/>
          <w:tab w:val="left" w:pos="567"/>
          <w:tab w:val="left" w:pos="4253"/>
        </w:tabs>
        <w:suppressAutoHyphens w:val="0"/>
        <w:spacing w:line="240" w:lineRule="auto"/>
        <w:ind w:left="0" w:right="-427" w:firstLine="0"/>
        <w:jc w:val="both"/>
        <w:rPr>
          <w:rFonts w:ascii="Arial" w:hAnsi="Arial" w:cs="Arial"/>
          <w:sz w:val="24"/>
          <w:szCs w:val="24"/>
        </w:rPr>
      </w:pPr>
      <w:r w:rsidRPr="00BA500A">
        <w:rPr>
          <w:rFonts w:ascii="Arial" w:hAnsi="Arial" w:cs="Arial"/>
          <w:sz w:val="24"/>
          <w:szCs w:val="24"/>
        </w:rPr>
        <w:t>Instrução: Curso Superior</w:t>
      </w:r>
    </w:p>
    <w:p w:rsidR="00AA062B" w:rsidRPr="00BA500A" w:rsidRDefault="00AA062B" w:rsidP="00AA062B">
      <w:pPr>
        <w:pStyle w:val="Cabealho"/>
        <w:numPr>
          <w:ilvl w:val="0"/>
          <w:numId w:val="17"/>
        </w:numPr>
        <w:suppressLineNumbers w:val="0"/>
        <w:tabs>
          <w:tab w:val="clear" w:pos="708"/>
          <w:tab w:val="clear" w:pos="4252"/>
          <w:tab w:val="clear" w:pos="8504"/>
          <w:tab w:val="left" w:pos="567"/>
          <w:tab w:val="left" w:pos="4253"/>
        </w:tabs>
        <w:suppressAutoHyphens w:val="0"/>
        <w:spacing w:line="240" w:lineRule="auto"/>
        <w:ind w:left="0" w:right="-427" w:firstLine="0"/>
        <w:jc w:val="both"/>
        <w:rPr>
          <w:rFonts w:ascii="Arial" w:hAnsi="Arial" w:cs="Arial"/>
          <w:sz w:val="24"/>
          <w:szCs w:val="24"/>
        </w:rPr>
      </w:pPr>
      <w:r w:rsidRPr="00BA500A">
        <w:rPr>
          <w:rFonts w:ascii="Arial" w:hAnsi="Arial" w:cs="Arial"/>
          <w:sz w:val="24"/>
          <w:szCs w:val="24"/>
        </w:rPr>
        <w:t>Habilitação: Habilitação legal para o exercício da profissão</w:t>
      </w:r>
    </w:p>
    <w:p w:rsidR="00CF2F5C" w:rsidRPr="002E3702" w:rsidRDefault="00CF2F5C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CF2F5C" w:rsidRPr="002E3702" w:rsidSect="001A1F4E">
      <w:type w:val="continuous"/>
      <w:pgSz w:w="11906" w:h="16838"/>
      <w:pgMar w:top="-1276" w:right="1080" w:bottom="1276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B5" w:rsidRDefault="003B79B5">
      <w:pPr>
        <w:spacing w:after="0" w:line="240" w:lineRule="auto"/>
      </w:pPr>
      <w:r>
        <w:separator/>
      </w:r>
    </w:p>
  </w:endnote>
  <w:endnote w:type="continuationSeparator" w:id="0">
    <w:p w:rsidR="003B79B5" w:rsidRDefault="003B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B5" w:rsidRDefault="003B79B5">
      <w:pPr>
        <w:spacing w:after="0" w:line="240" w:lineRule="auto"/>
      </w:pPr>
      <w:r>
        <w:separator/>
      </w:r>
    </w:p>
  </w:footnote>
  <w:footnote w:type="continuationSeparator" w:id="0">
    <w:p w:rsidR="003B79B5" w:rsidRDefault="003B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67C2E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EF3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10F6"/>
    <w:rsid w:val="000D2666"/>
    <w:rsid w:val="000D4E0D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529A"/>
    <w:rsid w:val="00116921"/>
    <w:rsid w:val="0012050E"/>
    <w:rsid w:val="001227B4"/>
    <w:rsid w:val="00125C7E"/>
    <w:rsid w:val="001262A1"/>
    <w:rsid w:val="00126D46"/>
    <w:rsid w:val="00136495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645"/>
    <w:rsid w:val="00175D07"/>
    <w:rsid w:val="00182397"/>
    <w:rsid w:val="00182F53"/>
    <w:rsid w:val="001839AF"/>
    <w:rsid w:val="00191B86"/>
    <w:rsid w:val="00193D98"/>
    <w:rsid w:val="00194F27"/>
    <w:rsid w:val="00195220"/>
    <w:rsid w:val="001978BC"/>
    <w:rsid w:val="001A1F4E"/>
    <w:rsid w:val="001A2ABA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3D22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05EC"/>
    <w:rsid w:val="0023259C"/>
    <w:rsid w:val="00234FEC"/>
    <w:rsid w:val="002401C0"/>
    <w:rsid w:val="00244851"/>
    <w:rsid w:val="00251605"/>
    <w:rsid w:val="00254627"/>
    <w:rsid w:val="00255527"/>
    <w:rsid w:val="00260967"/>
    <w:rsid w:val="00260C0B"/>
    <w:rsid w:val="00265195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9539D"/>
    <w:rsid w:val="002A6533"/>
    <w:rsid w:val="002A6FBC"/>
    <w:rsid w:val="002A769D"/>
    <w:rsid w:val="002B5275"/>
    <w:rsid w:val="002B5A03"/>
    <w:rsid w:val="002B6293"/>
    <w:rsid w:val="002C0362"/>
    <w:rsid w:val="002C1796"/>
    <w:rsid w:val="002D0BDD"/>
    <w:rsid w:val="002D2D39"/>
    <w:rsid w:val="002D55C3"/>
    <w:rsid w:val="002E3702"/>
    <w:rsid w:val="002E5BCF"/>
    <w:rsid w:val="002E60D1"/>
    <w:rsid w:val="002F1CC3"/>
    <w:rsid w:val="002F4676"/>
    <w:rsid w:val="002F65AB"/>
    <w:rsid w:val="002F6740"/>
    <w:rsid w:val="002F70D1"/>
    <w:rsid w:val="003001CB"/>
    <w:rsid w:val="00301D96"/>
    <w:rsid w:val="00301FEF"/>
    <w:rsid w:val="003022C8"/>
    <w:rsid w:val="003051DE"/>
    <w:rsid w:val="003057E5"/>
    <w:rsid w:val="00305E24"/>
    <w:rsid w:val="00307C7B"/>
    <w:rsid w:val="00313BC5"/>
    <w:rsid w:val="00315FD8"/>
    <w:rsid w:val="00317DC6"/>
    <w:rsid w:val="00330FDD"/>
    <w:rsid w:val="003310F0"/>
    <w:rsid w:val="0033115A"/>
    <w:rsid w:val="0033275D"/>
    <w:rsid w:val="00334F7E"/>
    <w:rsid w:val="0033640B"/>
    <w:rsid w:val="00337C7E"/>
    <w:rsid w:val="00344D81"/>
    <w:rsid w:val="00345FB1"/>
    <w:rsid w:val="003536A9"/>
    <w:rsid w:val="003543AD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9B5"/>
    <w:rsid w:val="003B7E15"/>
    <w:rsid w:val="003C261E"/>
    <w:rsid w:val="003C2B74"/>
    <w:rsid w:val="003D01C1"/>
    <w:rsid w:val="003D07D4"/>
    <w:rsid w:val="003D37DE"/>
    <w:rsid w:val="003D6A54"/>
    <w:rsid w:val="003E02CA"/>
    <w:rsid w:val="003E2D0C"/>
    <w:rsid w:val="003E357B"/>
    <w:rsid w:val="003E4D84"/>
    <w:rsid w:val="003E6A6C"/>
    <w:rsid w:val="003E7783"/>
    <w:rsid w:val="003F1E75"/>
    <w:rsid w:val="003F1F93"/>
    <w:rsid w:val="003F2141"/>
    <w:rsid w:val="004047D7"/>
    <w:rsid w:val="00406128"/>
    <w:rsid w:val="00414236"/>
    <w:rsid w:val="0041442D"/>
    <w:rsid w:val="00414D3C"/>
    <w:rsid w:val="00424112"/>
    <w:rsid w:val="00424A8F"/>
    <w:rsid w:val="00441ADB"/>
    <w:rsid w:val="00442942"/>
    <w:rsid w:val="00447976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96DC4"/>
    <w:rsid w:val="004A1A3C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0C4B"/>
    <w:rsid w:val="004C15EB"/>
    <w:rsid w:val="004C5F7B"/>
    <w:rsid w:val="004C7C53"/>
    <w:rsid w:val="004D5D60"/>
    <w:rsid w:val="004F1E9D"/>
    <w:rsid w:val="004F38FC"/>
    <w:rsid w:val="004F4B47"/>
    <w:rsid w:val="004F50E2"/>
    <w:rsid w:val="004F6376"/>
    <w:rsid w:val="005012A0"/>
    <w:rsid w:val="00503107"/>
    <w:rsid w:val="00503835"/>
    <w:rsid w:val="00507AC8"/>
    <w:rsid w:val="00515A9A"/>
    <w:rsid w:val="005235AA"/>
    <w:rsid w:val="0052608E"/>
    <w:rsid w:val="00526654"/>
    <w:rsid w:val="005271A3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47005"/>
    <w:rsid w:val="0055026B"/>
    <w:rsid w:val="00550288"/>
    <w:rsid w:val="00553E3E"/>
    <w:rsid w:val="005545AE"/>
    <w:rsid w:val="00556EEF"/>
    <w:rsid w:val="00557933"/>
    <w:rsid w:val="0056382E"/>
    <w:rsid w:val="0056504C"/>
    <w:rsid w:val="005675BF"/>
    <w:rsid w:val="005701ED"/>
    <w:rsid w:val="00571926"/>
    <w:rsid w:val="00574F7E"/>
    <w:rsid w:val="005757D0"/>
    <w:rsid w:val="00577245"/>
    <w:rsid w:val="00580E15"/>
    <w:rsid w:val="005817E9"/>
    <w:rsid w:val="005827C9"/>
    <w:rsid w:val="00586955"/>
    <w:rsid w:val="00590105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3C0A"/>
    <w:rsid w:val="005B64E2"/>
    <w:rsid w:val="005C12AD"/>
    <w:rsid w:val="005C75A8"/>
    <w:rsid w:val="005D1E3F"/>
    <w:rsid w:val="005D25F2"/>
    <w:rsid w:val="005D36B9"/>
    <w:rsid w:val="005D3A05"/>
    <w:rsid w:val="005D73E4"/>
    <w:rsid w:val="005D7A37"/>
    <w:rsid w:val="005E344A"/>
    <w:rsid w:val="005E5C8B"/>
    <w:rsid w:val="005E6595"/>
    <w:rsid w:val="005F0DDD"/>
    <w:rsid w:val="005F228D"/>
    <w:rsid w:val="00601B98"/>
    <w:rsid w:val="00605E72"/>
    <w:rsid w:val="0061344C"/>
    <w:rsid w:val="00613B15"/>
    <w:rsid w:val="006164F5"/>
    <w:rsid w:val="00621E9E"/>
    <w:rsid w:val="00622F8E"/>
    <w:rsid w:val="00623502"/>
    <w:rsid w:val="00624ADE"/>
    <w:rsid w:val="00624C8D"/>
    <w:rsid w:val="00627E03"/>
    <w:rsid w:val="00631729"/>
    <w:rsid w:val="006329C4"/>
    <w:rsid w:val="00636076"/>
    <w:rsid w:val="00643248"/>
    <w:rsid w:val="00644484"/>
    <w:rsid w:val="006448A1"/>
    <w:rsid w:val="006454AB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1E37"/>
    <w:rsid w:val="006A2992"/>
    <w:rsid w:val="006A49A5"/>
    <w:rsid w:val="006A655C"/>
    <w:rsid w:val="006B2871"/>
    <w:rsid w:val="006B7513"/>
    <w:rsid w:val="006C167E"/>
    <w:rsid w:val="006C26E6"/>
    <w:rsid w:val="006C2AD6"/>
    <w:rsid w:val="006C410B"/>
    <w:rsid w:val="006C5D7E"/>
    <w:rsid w:val="006C6C94"/>
    <w:rsid w:val="006C6DB6"/>
    <w:rsid w:val="006D121B"/>
    <w:rsid w:val="006D4E65"/>
    <w:rsid w:val="006D5AF0"/>
    <w:rsid w:val="006D7BEF"/>
    <w:rsid w:val="006E18FA"/>
    <w:rsid w:val="006E21C5"/>
    <w:rsid w:val="006E4C8B"/>
    <w:rsid w:val="006E713B"/>
    <w:rsid w:val="006F0172"/>
    <w:rsid w:val="006F40E4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3691C"/>
    <w:rsid w:val="00740724"/>
    <w:rsid w:val="00743879"/>
    <w:rsid w:val="00744B23"/>
    <w:rsid w:val="007459BD"/>
    <w:rsid w:val="00745AAB"/>
    <w:rsid w:val="00746900"/>
    <w:rsid w:val="00751472"/>
    <w:rsid w:val="0075222A"/>
    <w:rsid w:val="00755419"/>
    <w:rsid w:val="0075745B"/>
    <w:rsid w:val="007652A8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257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23F"/>
    <w:rsid w:val="00861758"/>
    <w:rsid w:val="00863442"/>
    <w:rsid w:val="0086410D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275"/>
    <w:rsid w:val="00897421"/>
    <w:rsid w:val="008A1135"/>
    <w:rsid w:val="008A1DE0"/>
    <w:rsid w:val="008A2E47"/>
    <w:rsid w:val="008B57FF"/>
    <w:rsid w:val="008C0C22"/>
    <w:rsid w:val="008C267D"/>
    <w:rsid w:val="008C43E1"/>
    <w:rsid w:val="008C6C03"/>
    <w:rsid w:val="008D188A"/>
    <w:rsid w:val="008D2AC5"/>
    <w:rsid w:val="008D2D85"/>
    <w:rsid w:val="008D348C"/>
    <w:rsid w:val="008D6328"/>
    <w:rsid w:val="008E0B03"/>
    <w:rsid w:val="008E2D27"/>
    <w:rsid w:val="008E308D"/>
    <w:rsid w:val="008E722C"/>
    <w:rsid w:val="008F084D"/>
    <w:rsid w:val="008F1972"/>
    <w:rsid w:val="008F58F6"/>
    <w:rsid w:val="0090338F"/>
    <w:rsid w:val="00903EF4"/>
    <w:rsid w:val="00912E93"/>
    <w:rsid w:val="00913487"/>
    <w:rsid w:val="00923E04"/>
    <w:rsid w:val="00924E8B"/>
    <w:rsid w:val="00927130"/>
    <w:rsid w:val="0092778F"/>
    <w:rsid w:val="009277A8"/>
    <w:rsid w:val="009279D2"/>
    <w:rsid w:val="00930E13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703BA"/>
    <w:rsid w:val="00972154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D7BA6"/>
    <w:rsid w:val="009E0AFA"/>
    <w:rsid w:val="009E1F4F"/>
    <w:rsid w:val="009E24FD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41885"/>
    <w:rsid w:val="00A50E1C"/>
    <w:rsid w:val="00A65877"/>
    <w:rsid w:val="00A710E9"/>
    <w:rsid w:val="00A751A5"/>
    <w:rsid w:val="00A8034C"/>
    <w:rsid w:val="00A8303F"/>
    <w:rsid w:val="00A83479"/>
    <w:rsid w:val="00A8438A"/>
    <w:rsid w:val="00A86023"/>
    <w:rsid w:val="00A92CA7"/>
    <w:rsid w:val="00AA062B"/>
    <w:rsid w:val="00AA1025"/>
    <w:rsid w:val="00AA7F4C"/>
    <w:rsid w:val="00AB038E"/>
    <w:rsid w:val="00AB1053"/>
    <w:rsid w:val="00AB2ADB"/>
    <w:rsid w:val="00AB6413"/>
    <w:rsid w:val="00AC4822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672F"/>
    <w:rsid w:val="00B47595"/>
    <w:rsid w:val="00B54640"/>
    <w:rsid w:val="00B556E5"/>
    <w:rsid w:val="00B61B80"/>
    <w:rsid w:val="00B673D2"/>
    <w:rsid w:val="00B71EED"/>
    <w:rsid w:val="00B742F8"/>
    <w:rsid w:val="00B8401D"/>
    <w:rsid w:val="00B87133"/>
    <w:rsid w:val="00B91F24"/>
    <w:rsid w:val="00B922B1"/>
    <w:rsid w:val="00B938E6"/>
    <w:rsid w:val="00B93B30"/>
    <w:rsid w:val="00B9485A"/>
    <w:rsid w:val="00B94BEF"/>
    <w:rsid w:val="00BA26F6"/>
    <w:rsid w:val="00BA3752"/>
    <w:rsid w:val="00BA5927"/>
    <w:rsid w:val="00BA6404"/>
    <w:rsid w:val="00BB2EA2"/>
    <w:rsid w:val="00BB47DC"/>
    <w:rsid w:val="00BB4F0D"/>
    <w:rsid w:val="00BB5610"/>
    <w:rsid w:val="00BB7056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264"/>
    <w:rsid w:val="00C339B7"/>
    <w:rsid w:val="00C37B83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90817"/>
    <w:rsid w:val="00C9145A"/>
    <w:rsid w:val="00C94682"/>
    <w:rsid w:val="00C94C80"/>
    <w:rsid w:val="00C95553"/>
    <w:rsid w:val="00C96DAA"/>
    <w:rsid w:val="00CA28FF"/>
    <w:rsid w:val="00CA42EA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5E39"/>
    <w:rsid w:val="00CC6FB7"/>
    <w:rsid w:val="00CD1F19"/>
    <w:rsid w:val="00CE1D00"/>
    <w:rsid w:val="00CF1A56"/>
    <w:rsid w:val="00CF1F55"/>
    <w:rsid w:val="00CF2F5C"/>
    <w:rsid w:val="00CF53AE"/>
    <w:rsid w:val="00CF60D5"/>
    <w:rsid w:val="00CF6BF9"/>
    <w:rsid w:val="00D0217A"/>
    <w:rsid w:val="00D05FC1"/>
    <w:rsid w:val="00D10ABD"/>
    <w:rsid w:val="00D12072"/>
    <w:rsid w:val="00D17D9E"/>
    <w:rsid w:val="00D2073F"/>
    <w:rsid w:val="00D226FA"/>
    <w:rsid w:val="00D2319D"/>
    <w:rsid w:val="00D26433"/>
    <w:rsid w:val="00D315E3"/>
    <w:rsid w:val="00D31CD9"/>
    <w:rsid w:val="00D354FC"/>
    <w:rsid w:val="00D41029"/>
    <w:rsid w:val="00D412D8"/>
    <w:rsid w:val="00D4236A"/>
    <w:rsid w:val="00D47015"/>
    <w:rsid w:val="00D503ED"/>
    <w:rsid w:val="00D511F4"/>
    <w:rsid w:val="00D518AB"/>
    <w:rsid w:val="00D5419A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4740"/>
    <w:rsid w:val="00D86406"/>
    <w:rsid w:val="00D864DA"/>
    <w:rsid w:val="00D86FAF"/>
    <w:rsid w:val="00D940F6"/>
    <w:rsid w:val="00D94DA9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1203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0E32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19F"/>
    <w:rsid w:val="00E749F0"/>
    <w:rsid w:val="00E75C46"/>
    <w:rsid w:val="00E80744"/>
    <w:rsid w:val="00E8110F"/>
    <w:rsid w:val="00E837C7"/>
    <w:rsid w:val="00E86E8F"/>
    <w:rsid w:val="00E90276"/>
    <w:rsid w:val="00E9166A"/>
    <w:rsid w:val="00E92464"/>
    <w:rsid w:val="00E97090"/>
    <w:rsid w:val="00EA494F"/>
    <w:rsid w:val="00EA681E"/>
    <w:rsid w:val="00EB069C"/>
    <w:rsid w:val="00EB3FD9"/>
    <w:rsid w:val="00EC2206"/>
    <w:rsid w:val="00EC2546"/>
    <w:rsid w:val="00EC40C2"/>
    <w:rsid w:val="00EC7124"/>
    <w:rsid w:val="00ED238F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07465"/>
    <w:rsid w:val="00F17AD9"/>
    <w:rsid w:val="00F23F77"/>
    <w:rsid w:val="00F2407B"/>
    <w:rsid w:val="00F2435A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76D11"/>
    <w:rsid w:val="00F802E0"/>
    <w:rsid w:val="00F83DD2"/>
    <w:rsid w:val="00F85585"/>
    <w:rsid w:val="00F8733F"/>
    <w:rsid w:val="00F95A2A"/>
    <w:rsid w:val="00FA2338"/>
    <w:rsid w:val="00FA3867"/>
    <w:rsid w:val="00FA4D95"/>
    <w:rsid w:val="00FB0237"/>
    <w:rsid w:val="00FB1B90"/>
    <w:rsid w:val="00FC11AF"/>
    <w:rsid w:val="00FC7DEC"/>
    <w:rsid w:val="00FD11D4"/>
    <w:rsid w:val="00FD2A35"/>
    <w:rsid w:val="00FD5AEE"/>
    <w:rsid w:val="00FD6052"/>
    <w:rsid w:val="00FE0EF7"/>
    <w:rsid w:val="00FE36C2"/>
    <w:rsid w:val="00FE3E65"/>
    <w:rsid w:val="00FE4D28"/>
    <w:rsid w:val="00FE7F53"/>
    <w:rsid w:val="00FF046A"/>
    <w:rsid w:val="00FF344E"/>
    <w:rsid w:val="00FF3F9E"/>
    <w:rsid w:val="00FF55CA"/>
    <w:rsid w:val="00FF5BC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  <w:style w:type="character" w:customStyle="1" w:styleId="nfaseforte">
    <w:name w:val="Ênfase forte"/>
    <w:qFormat/>
    <w:rsid w:val="00CF6BF9"/>
    <w:rPr>
      <w:b/>
      <w:bCs/>
    </w:rPr>
  </w:style>
  <w:style w:type="paragraph" w:styleId="SemEspaamento">
    <w:name w:val="No Spacing"/>
    <w:uiPriority w:val="99"/>
    <w:qFormat/>
    <w:rsid w:val="00CF6BF9"/>
    <w:rPr>
      <w:rFonts w:eastAsia="Calibri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CF6BF9"/>
    <w:pPr>
      <w:suppressLineNumbers/>
    </w:pPr>
    <w:rPr>
      <w:rFonts w:eastAsia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F174-FB13-4ED9-8CD8-6FF74D05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2019-04-26T19:44:00Z</cp:lastPrinted>
  <dcterms:created xsi:type="dcterms:W3CDTF">2019-07-22T11:56:00Z</dcterms:created>
  <dcterms:modified xsi:type="dcterms:W3CDTF">2019-07-22T16:47:00Z</dcterms:modified>
</cp:coreProperties>
</file>