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5B4A74F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C43ED">
        <w:rPr>
          <w:rFonts w:ascii="Arial" w:hAnsi="Arial" w:cs="Arial"/>
          <w:b/>
          <w:bCs/>
          <w:color w:val="auto"/>
          <w:u w:val="single"/>
        </w:rPr>
        <w:t>95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6C7313B" w14:textId="77777777" w:rsidR="007F1080" w:rsidRPr="00FA7920" w:rsidRDefault="007F1080" w:rsidP="00FA7920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D6AED75" w14:textId="77777777" w:rsidR="00282EB6" w:rsidRPr="00282EB6" w:rsidRDefault="00282EB6" w:rsidP="00282EB6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282EB6">
        <w:rPr>
          <w:rFonts w:ascii="Arial" w:hAnsi="Arial"/>
          <w:sz w:val="22"/>
          <w:szCs w:val="22"/>
        </w:rPr>
        <w:t>Quero cumprimentar a todos nesta oportunidade em que lhes encaminho para apreciação de mais um projeto de lei.</w:t>
      </w:r>
    </w:p>
    <w:p w14:paraId="5A246AB5" w14:textId="7FA9EAFC" w:rsidR="00282EB6" w:rsidRPr="00282EB6" w:rsidRDefault="00282EB6" w:rsidP="00282EB6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282EB6">
        <w:rPr>
          <w:rFonts w:ascii="Arial" w:hAnsi="Arial"/>
          <w:sz w:val="22"/>
          <w:szCs w:val="22"/>
        </w:rPr>
        <w:t xml:space="preserve">O projeto de lei </w:t>
      </w:r>
      <w:r w:rsidR="009C43ED">
        <w:rPr>
          <w:rFonts w:ascii="Arial" w:hAnsi="Arial"/>
          <w:sz w:val="22"/>
          <w:szCs w:val="22"/>
        </w:rPr>
        <w:t>95</w:t>
      </w:r>
      <w:r w:rsidRPr="00282EB6">
        <w:rPr>
          <w:rFonts w:ascii="Arial" w:hAnsi="Arial"/>
          <w:sz w:val="22"/>
          <w:szCs w:val="22"/>
        </w:rPr>
        <w:t>/2023 tem por objetivo dispor de regramento legal local sobre o pagamento de completivo remuneratório a enfermeiros e técnicos de enfermagem que atuam no serviço público municipal no atendimento a saúde da população.</w:t>
      </w:r>
    </w:p>
    <w:p w14:paraId="421E8D5A" w14:textId="4658CF4B" w:rsidR="00282EB6" w:rsidRPr="00282EB6" w:rsidRDefault="00282EB6" w:rsidP="00282EB6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282EB6">
        <w:rPr>
          <w:rFonts w:ascii="Arial" w:hAnsi="Arial"/>
          <w:sz w:val="22"/>
          <w:szCs w:val="22"/>
        </w:rPr>
        <w:t xml:space="preserve">O proposto vem atender o que dispõe a Emenda Constitucional 124/2022 como também a Lei Federal 14.434/2022 e Portarias pertinentes do Ministério da </w:t>
      </w:r>
      <w:r w:rsidR="009C43ED">
        <w:rPr>
          <w:rFonts w:ascii="Arial" w:hAnsi="Arial"/>
          <w:sz w:val="22"/>
          <w:szCs w:val="22"/>
        </w:rPr>
        <w:t>S</w:t>
      </w:r>
      <w:r w:rsidRPr="00282EB6">
        <w:rPr>
          <w:rFonts w:ascii="Arial" w:hAnsi="Arial"/>
          <w:sz w:val="22"/>
          <w:szCs w:val="22"/>
        </w:rPr>
        <w:t>aúde.</w:t>
      </w:r>
    </w:p>
    <w:p w14:paraId="2921893E" w14:textId="65491990" w:rsidR="00282EB6" w:rsidRPr="00282EB6" w:rsidRDefault="00282EB6" w:rsidP="00282EB6">
      <w:pPr>
        <w:pStyle w:val="Standard"/>
        <w:spacing w:after="120" w:line="276" w:lineRule="auto"/>
        <w:ind w:firstLine="851"/>
        <w:jc w:val="both"/>
        <w:rPr>
          <w:rFonts w:ascii="Arial" w:hAnsi="Arial"/>
          <w:vanish/>
          <w:sz w:val="22"/>
          <w:szCs w:val="22"/>
          <w:specVanish/>
        </w:rPr>
      </w:pPr>
      <w:r w:rsidRPr="00282EB6">
        <w:rPr>
          <w:rFonts w:ascii="Arial" w:hAnsi="Arial"/>
          <w:sz w:val="22"/>
          <w:szCs w:val="22"/>
        </w:rPr>
        <w:t>O completivo e seu pagamento, embora fixado na legislação federal, teve contestação no Supremo Tribunal Federal nos Termos da ADI nº</w:t>
      </w:r>
    </w:p>
    <w:p w14:paraId="069AD74F" w14:textId="1A825D4F" w:rsidR="00282EB6" w:rsidRPr="00282EB6" w:rsidRDefault="00282EB6" w:rsidP="009C43ED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282EB6">
        <w:rPr>
          <w:rFonts w:ascii="Arial" w:hAnsi="Arial"/>
          <w:sz w:val="22"/>
          <w:szCs w:val="22"/>
        </w:rPr>
        <w:t xml:space="preserve"> 7.222, cujo mérito</w:t>
      </w:r>
      <w:r w:rsidR="009C43ED">
        <w:rPr>
          <w:rFonts w:ascii="Arial" w:hAnsi="Arial"/>
          <w:sz w:val="22"/>
          <w:szCs w:val="22"/>
        </w:rPr>
        <w:t xml:space="preserve"> foi</w:t>
      </w:r>
      <w:r w:rsidRPr="00282EB6">
        <w:rPr>
          <w:rFonts w:ascii="Arial" w:hAnsi="Arial"/>
          <w:sz w:val="22"/>
          <w:szCs w:val="22"/>
        </w:rPr>
        <w:t xml:space="preserve"> julgado</w:t>
      </w:r>
      <w:r w:rsidR="009C43ED">
        <w:rPr>
          <w:rFonts w:ascii="Arial" w:hAnsi="Arial"/>
          <w:sz w:val="22"/>
          <w:szCs w:val="22"/>
        </w:rPr>
        <w:t xml:space="preserve">. Contudo, ainda não teve </w:t>
      </w:r>
      <w:r w:rsidRPr="00282EB6">
        <w:rPr>
          <w:rFonts w:ascii="Arial" w:hAnsi="Arial"/>
          <w:sz w:val="22"/>
          <w:szCs w:val="22"/>
        </w:rPr>
        <w:t>publicado o respectivo acordão. Por esta situação, tudo, que está vinculado ao assunto poderá ser provisório ou temporário.</w:t>
      </w:r>
    </w:p>
    <w:p w14:paraId="7D42A59F" w14:textId="7365ACE0" w:rsidR="00282EB6" w:rsidRPr="00282EB6" w:rsidRDefault="009C43ED" w:rsidP="00282EB6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 entanto,</w:t>
      </w:r>
      <w:r w:rsidR="00282EB6" w:rsidRPr="00282EB6">
        <w:rPr>
          <w:rFonts w:ascii="Arial" w:hAnsi="Arial"/>
          <w:sz w:val="22"/>
          <w:szCs w:val="22"/>
        </w:rPr>
        <w:t xml:space="preserve"> como já houve o dep</w:t>
      </w:r>
      <w:r>
        <w:rPr>
          <w:rFonts w:ascii="Arial" w:hAnsi="Arial"/>
          <w:sz w:val="22"/>
          <w:szCs w:val="22"/>
        </w:rPr>
        <w:t>ó</w:t>
      </w:r>
      <w:r w:rsidR="00282EB6" w:rsidRPr="00282EB6">
        <w:rPr>
          <w:rFonts w:ascii="Arial" w:hAnsi="Arial"/>
          <w:sz w:val="22"/>
          <w:szCs w:val="22"/>
        </w:rPr>
        <w:t>sito em conta especifica aberta pelo Município para esta finalidade</w:t>
      </w:r>
      <w:r>
        <w:rPr>
          <w:rFonts w:ascii="Arial" w:hAnsi="Arial"/>
          <w:sz w:val="22"/>
          <w:szCs w:val="22"/>
        </w:rPr>
        <w:t>,</w:t>
      </w:r>
      <w:r w:rsidR="00282EB6" w:rsidRPr="00282EB6">
        <w:rPr>
          <w:rFonts w:ascii="Arial" w:hAnsi="Arial"/>
          <w:sz w:val="22"/>
          <w:szCs w:val="22"/>
        </w:rPr>
        <w:t xml:space="preserve"> e</w:t>
      </w:r>
      <w:r>
        <w:rPr>
          <w:rFonts w:ascii="Arial" w:hAnsi="Arial"/>
          <w:sz w:val="22"/>
          <w:szCs w:val="22"/>
        </w:rPr>
        <w:t>ntão</w:t>
      </w:r>
      <w:r w:rsidR="00282EB6" w:rsidRPr="00282EB6">
        <w:rPr>
          <w:rFonts w:ascii="Arial" w:hAnsi="Arial"/>
          <w:sz w:val="22"/>
          <w:szCs w:val="22"/>
        </w:rPr>
        <w:t xml:space="preserve"> diante disso pretende se fazer o respectivo pagamento nos termos propostos no presente projeto de lei.</w:t>
      </w:r>
    </w:p>
    <w:p w14:paraId="00D8C03F" w14:textId="1EA5F515" w:rsidR="00282EB6" w:rsidRPr="00282EB6" w:rsidRDefault="00282EB6" w:rsidP="00282EB6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282EB6">
        <w:rPr>
          <w:rFonts w:ascii="Arial" w:hAnsi="Arial"/>
          <w:sz w:val="22"/>
          <w:szCs w:val="22"/>
        </w:rPr>
        <w:t>Importante que se diga que o pagamento desse completivo somente será feito pelo Município a seus servidores que indica quando houver o efetivo repasse da União.</w:t>
      </w:r>
    </w:p>
    <w:p w14:paraId="1653F18D" w14:textId="5F0312D8" w:rsidR="00282EB6" w:rsidRPr="00282EB6" w:rsidRDefault="00282EB6" w:rsidP="00282EB6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282EB6">
        <w:rPr>
          <w:rFonts w:ascii="Arial" w:hAnsi="Arial"/>
          <w:sz w:val="22"/>
          <w:szCs w:val="22"/>
        </w:rPr>
        <w:t>No momento são as informações que dispomos. Aguardamos</w:t>
      </w:r>
      <w:r w:rsidR="009C43ED">
        <w:rPr>
          <w:rFonts w:ascii="Arial" w:hAnsi="Arial"/>
          <w:sz w:val="22"/>
          <w:szCs w:val="22"/>
        </w:rPr>
        <w:t>, agora</w:t>
      </w:r>
      <w:r w:rsidR="00225A69">
        <w:rPr>
          <w:rFonts w:ascii="Arial" w:hAnsi="Arial"/>
          <w:sz w:val="22"/>
          <w:szCs w:val="22"/>
        </w:rPr>
        <w:t>,</w:t>
      </w:r>
      <w:r w:rsidRPr="00282EB6">
        <w:rPr>
          <w:rFonts w:ascii="Arial" w:hAnsi="Arial"/>
          <w:sz w:val="22"/>
          <w:szCs w:val="22"/>
        </w:rPr>
        <w:t xml:space="preserve"> a aprovação de mais este projeto de lei </w:t>
      </w:r>
      <w:r w:rsidR="00225A69">
        <w:rPr>
          <w:rFonts w:ascii="Arial" w:hAnsi="Arial"/>
          <w:sz w:val="22"/>
          <w:szCs w:val="22"/>
        </w:rPr>
        <w:t>para o cumprimento pelo Poder Executivo da finalidade que propõe.</w:t>
      </w:r>
    </w:p>
    <w:p w14:paraId="7BE4112C" w14:textId="4502BFF5" w:rsidR="00CC32F4" w:rsidRPr="00282EB6" w:rsidRDefault="001A1625" w:rsidP="00282EB6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82EB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D3C1790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CD7EBF">
        <w:rPr>
          <w:rFonts w:ascii="Arial" w:hAnsi="Arial" w:cs="Arial"/>
          <w:shd w:val="clear" w:color="auto" w:fill="FFFFFF"/>
        </w:rPr>
        <w:t>1</w:t>
      </w:r>
      <w:r w:rsidR="007F1080">
        <w:rPr>
          <w:rFonts w:ascii="Arial" w:hAnsi="Arial" w:cs="Arial"/>
          <w:shd w:val="clear" w:color="auto" w:fill="FFFFFF"/>
        </w:rPr>
        <w:t>8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7F1080">
        <w:rPr>
          <w:rFonts w:ascii="Arial" w:hAnsi="Arial" w:cs="Arial"/>
          <w:shd w:val="clear" w:color="auto" w:fill="FFFFFF"/>
        </w:rPr>
        <w:t>setembro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EE19A29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E8DB02C" w14:textId="77777777" w:rsidR="00FA7920" w:rsidRPr="00D0367F" w:rsidRDefault="00FA7920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7A1A1A5" w14:textId="700D75F2" w:rsidR="00816DA6" w:rsidRDefault="00816DA6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37D9F134" w14:textId="3F071F73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0F4E442A" w14:textId="77777777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F1AD3B0" w:rsidR="00D864DA" w:rsidRPr="0026646C" w:rsidRDefault="00D864DA" w:rsidP="00282EB6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D7EBF">
        <w:rPr>
          <w:rFonts w:ascii="Arial" w:hAnsi="Arial" w:cs="Arial"/>
          <w:b/>
          <w:bCs/>
          <w:color w:val="auto"/>
          <w:u w:val="single"/>
        </w:rPr>
        <w:t>95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D7EBF">
        <w:rPr>
          <w:rFonts w:ascii="Arial" w:hAnsi="Arial" w:cs="Arial"/>
          <w:b/>
          <w:bCs/>
          <w:color w:val="auto"/>
          <w:u w:val="single"/>
        </w:rPr>
        <w:t>18</w:t>
      </w:r>
      <w:r w:rsidR="00C8216C" w:rsidRPr="002664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>DE</w:t>
      </w:r>
      <w:r w:rsidR="00D53D8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A3EB9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305FE5D0" w14:textId="77777777" w:rsidR="00282EB6" w:rsidRDefault="00282EB6" w:rsidP="007E4B26">
      <w:pPr>
        <w:spacing w:after="120"/>
        <w:ind w:left="368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sobre o pagamento de completivo remuneratório a enfermeiros e técnicos de enfermagem que efetivos ou contratados atuam no atendimento da população no serviço público do Município de Arroio do Padre.</w:t>
      </w:r>
    </w:p>
    <w:p w14:paraId="7C367D0B" w14:textId="77777777" w:rsidR="00282EB6" w:rsidRPr="003A7C51" w:rsidRDefault="00282EB6" w:rsidP="00282EB6">
      <w:pPr>
        <w:spacing w:after="120"/>
        <w:ind w:left="4536" w:firstLine="567"/>
        <w:jc w:val="both"/>
        <w:rPr>
          <w:rFonts w:ascii="Arial" w:hAnsi="Arial" w:cs="Arial"/>
        </w:rPr>
      </w:pPr>
    </w:p>
    <w:p w14:paraId="6A0017FA" w14:textId="0747B82E" w:rsidR="00282EB6" w:rsidRDefault="00282EB6" w:rsidP="008A4FDC">
      <w:pPr>
        <w:spacing w:after="160"/>
        <w:jc w:val="both"/>
        <w:rPr>
          <w:rFonts w:ascii="Arial" w:hAnsi="Arial" w:cs="Arial"/>
        </w:rPr>
      </w:pPr>
      <w:r w:rsidRPr="00A63D58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A63D58">
        <w:rPr>
          <w:rFonts w:ascii="Arial" w:hAnsi="Arial" w:cs="Arial"/>
          <w:b/>
        </w:rPr>
        <w:t>1º</w:t>
      </w:r>
      <w:r>
        <w:rPr>
          <w:rFonts w:cs="Calibri"/>
        </w:rPr>
        <w:t xml:space="preserve"> </w:t>
      </w:r>
      <w:r>
        <w:rPr>
          <w:rFonts w:ascii="Arial" w:hAnsi="Arial" w:cs="Arial"/>
        </w:rPr>
        <w:t>Aos servidores titulares dos cargos de enfermeiro e de técnico de enfermagem, assim como aos contratados por tempo determinado para atender as respectivas funções no atendimento da população no serviço público municipal de Arroio do Padre, fica assegurado o pagamento relativamente aos meses de maio a dezembro de 2023, de parcela complementar autônoma mensal (completivo) para o cumprimento dos pisos salariais nacionais definidos pelo art. 15-C da Lei Federal nº 7.498/1986, nos termos desta Lei.</w:t>
      </w:r>
    </w:p>
    <w:p w14:paraId="20A4D399" w14:textId="436BBFA9" w:rsidR="00282EB6" w:rsidRPr="003A7C51" w:rsidRDefault="00282EB6" w:rsidP="008A4FDC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1º </w:t>
      </w:r>
      <w:r>
        <w:rPr>
          <w:rFonts w:ascii="Arial" w:hAnsi="Arial" w:cs="Arial"/>
        </w:rPr>
        <w:t>No mês de dezembro deste exercício fica assegurad</w:t>
      </w:r>
      <w:r w:rsidR="002C467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 pagamento de uma parcela adicional a quem fizer jus a complementação de que trata o caput.</w:t>
      </w:r>
    </w:p>
    <w:p w14:paraId="6E565F22" w14:textId="35D287A5" w:rsidR="00282EB6" w:rsidRPr="003A7C51" w:rsidRDefault="00282EB6" w:rsidP="008A4FDC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2º </w:t>
      </w:r>
      <w:r>
        <w:rPr>
          <w:rFonts w:ascii="Arial" w:hAnsi="Arial" w:cs="Arial"/>
        </w:rPr>
        <w:t>A parcela complementar autônoma mensal (completivo) de que trata o caput, não altera o valor dos vencimentos dos servidores efetivos e contratados, e não servirá de base de cálculo para nenhuma outra vantagem.</w:t>
      </w:r>
    </w:p>
    <w:p w14:paraId="028C914B" w14:textId="2A89E5F5" w:rsidR="00282EB6" w:rsidRPr="008A45C4" w:rsidRDefault="00282EB6" w:rsidP="008A4FDC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Só terão direito a parcela complementar autônoma mensal os servidores cuja remuneração, nos meses referidos pelo art. 1º desta Lei, for inferior ao valor dos pisos salariais nacionais definidos pelo art. 15 – C da Lei Federal nº 7.498/1986, os quais devem ser calculados de modo proporcional no caso daqueles com carga horaria inferior a 44 (quarenta e quatro) horas semanais. </w:t>
      </w:r>
    </w:p>
    <w:p w14:paraId="65AE9A20" w14:textId="59015D0C" w:rsidR="00282EB6" w:rsidRDefault="00282EB6" w:rsidP="008A4FDC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 xml:space="preserve">A identificação dos servidores que fazem jus ao completivo ou parcela complementar autônoma mensal, assim como a definição do seu valor, em relação a cada servidor, dar-se á a partir e no limite do montante de recursos repassados pela </w:t>
      </w:r>
      <w:r w:rsidR="007A383C">
        <w:rPr>
          <w:rFonts w:ascii="Arial" w:hAnsi="Arial" w:cs="Arial"/>
        </w:rPr>
        <w:t>U</w:t>
      </w:r>
      <w:r>
        <w:rPr>
          <w:rFonts w:ascii="Arial" w:hAnsi="Arial" w:cs="Arial"/>
        </w:rPr>
        <w:t>nião ao Município a título de assistência financeira complementar,</w:t>
      </w:r>
      <w:r w:rsidR="007A383C">
        <w:rPr>
          <w:rFonts w:ascii="Arial" w:hAnsi="Arial" w:cs="Arial"/>
        </w:rPr>
        <w:t xml:space="preserve"> nos termos</w:t>
      </w:r>
      <w:r>
        <w:rPr>
          <w:rFonts w:ascii="Arial" w:hAnsi="Arial" w:cs="Arial"/>
        </w:rPr>
        <w:t xml:space="preserve"> dos §§ 14 e 15</w:t>
      </w:r>
      <w:r w:rsidR="007A383C">
        <w:rPr>
          <w:rFonts w:ascii="Arial" w:hAnsi="Arial" w:cs="Arial"/>
        </w:rPr>
        <w:t>, do art. 198</w:t>
      </w:r>
      <w:r>
        <w:rPr>
          <w:rFonts w:ascii="Arial" w:hAnsi="Arial" w:cs="Arial"/>
        </w:rPr>
        <w:t xml:space="preserve"> da Constituição Federal, da Lei Federal nº 14.581, de 11 de maio de 2023 e da Portaria GM/MS nº 1.135 de 16 de agosto de 2022, considerando ainda os dados do Inve</w:t>
      </w:r>
      <w:r w:rsidR="00A905B8">
        <w:rPr>
          <w:rFonts w:ascii="Arial" w:hAnsi="Arial" w:cs="Arial"/>
        </w:rPr>
        <w:t>s</w:t>
      </w:r>
      <w:r>
        <w:rPr>
          <w:rFonts w:ascii="Arial" w:hAnsi="Arial" w:cs="Arial"/>
        </w:rPr>
        <w:t>tSUS.</w:t>
      </w:r>
    </w:p>
    <w:p w14:paraId="765B9A16" w14:textId="77777777" w:rsidR="00282EB6" w:rsidRDefault="00282EB6" w:rsidP="008A4FDC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1º </w:t>
      </w:r>
      <w:r>
        <w:rPr>
          <w:rFonts w:ascii="Arial" w:hAnsi="Arial" w:cs="Arial"/>
        </w:rPr>
        <w:t>A parcela complementar autônoma mensal somente será considerada devida, aos servidores, depois do efetivo repasse, pela União ao Município, dos valores da assistência financeira complementar que lhe compete.</w:t>
      </w:r>
    </w:p>
    <w:p w14:paraId="33333461" w14:textId="28FF521D" w:rsidR="00282EB6" w:rsidRPr="00B7572F" w:rsidRDefault="00282EB6" w:rsidP="008A4FDC">
      <w:pPr>
        <w:spacing w:after="160"/>
        <w:jc w:val="both"/>
        <w:rPr>
          <w:rFonts w:ascii="Arial" w:hAnsi="Arial" w:cs="Arial"/>
        </w:rPr>
      </w:pPr>
      <w:r w:rsidRPr="00B7572F">
        <w:rPr>
          <w:rFonts w:ascii="Arial" w:hAnsi="Arial" w:cs="Arial"/>
          <w:b/>
        </w:rPr>
        <w:t>§ 2º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Ocorrendo redução ou mesmo supressão integral dos repasses da União para o cumprimento da legislação federal, o valor do completivo remuneratório sofrerá a mesma restrição, podendo ser reajustado ou completamente excluído em determinado período ou até que os repasses eventualmente sejam restabelecidos.</w:t>
      </w:r>
    </w:p>
    <w:p w14:paraId="4E6D46C7" w14:textId="24E88E5F" w:rsidR="00282EB6" w:rsidRDefault="00282EB6" w:rsidP="008A4FDC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Art. 4º </w:t>
      </w:r>
      <w:r>
        <w:rPr>
          <w:rFonts w:ascii="Arial" w:hAnsi="Arial" w:cs="Arial"/>
        </w:rPr>
        <w:t xml:space="preserve">A parcela complementar autônoma mensal devida em relação aos meses anteriores a entrada em vigor desta Lei será paga juntamente com a primeira folha de pagamento subsequente a sua publicação, observados os termos </w:t>
      </w:r>
      <w:r w:rsidR="00D87365">
        <w:rPr>
          <w:rFonts w:ascii="Arial" w:hAnsi="Arial" w:cs="Arial"/>
        </w:rPr>
        <w:t xml:space="preserve">nesta </w:t>
      </w:r>
      <w:r>
        <w:rPr>
          <w:rFonts w:ascii="Arial" w:hAnsi="Arial" w:cs="Arial"/>
        </w:rPr>
        <w:t>dispostos.</w:t>
      </w:r>
    </w:p>
    <w:p w14:paraId="51411C74" w14:textId="29E16904" w:rsidR="00282EB6" w:rsidRDefault="00282EB6" w:rsidP="008A4FDC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5º </w:t>
      </w:r>
      <w:r>
        <w:rPr>
          <w:rFonts w:ascii="Arial" w:hAnsi="Arial" w:cs="Arial"/>
        </w:rPr>
        <w:t>As de</w:t>
      </w:r>
      <w:r w:rsidR="00C226FA">
        <w:rPr>
          <w:rFonts w:ascii="Arial" w:hAnsi="Arial" w:cs="Arial"/>
        </w:rPr>
        <w:t>sp</w:t>
      </w:r>
      <w:r>
        <w:rPr>
          <w:rFonts w:ascii="Arial" w:hAnsi="Arial" w:cs="Arial"/>
        </w:rPr>
        <w:t>esas decorrentes desta Lei</w:t>
      </w:r>
      <w:r w:rsidR="00C226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correrão a conta de dotações consignadas ao orçamento anual do </w:t>
      </w:r>
      <w:r w:rsidR="00C226FA">
        <w:rPr>
          <w:rFonts w:ascii="Arial" w:hAnsi="Arial" w:cs="Arial"/>
        </w:rPr>
        <w:t>F</w:t>
      </w:r>
      <w:r>
        <w:rPr>
          <w:rFonts w:ascii="Arial" w:hAnsi="Arial" w:cs="Arial"/>
        </w:rPr>
        <w:t>undo Municipal da Saúde, resultante da transferência fundo a fundo do Ministério da Saúde e utilizadas nos limites do referido dep</w:t>
      </w:r>
      <w:r w:rsidR="00EA719D">
        <w:rPr>
          <w:rFonts w:ascii="Arial" w:hAnsi="Arial" w:cs="Arial"/>
        </w:rPr>
        <w:t>ó</w:t>
      </w:r>
      <w:r>
        <w:rPr>
          <w:rFonts w:ascii="Arial" w:hAnsi="Arial" w:cs="Arial"/>
        </w:rPr>
        <w:t>sito.</w:t>
      </w:r>
    </w:p>
    <w:p w14:paraId="49ED7804" w14:textId="2F1211A1" w:rsidR="00282EB6" w:rsidRDefault="00282EB6" w:rsidP="008A4FDC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6º </w:t>
      </w:r>
      <w:r>
        <w:rPr>
          <w:rFonts w:ascii="Arial" w:hAnsi="Arial" w:cs="Arial"/>
        </w:rPr>
        <w:t xml:space="preserve">Esta Lei entra em vigor na data de sua publicação. </w:t>
      </w:r>
    </w:p>
    <w:p w14:paraId="357D80C5" w14:textId="2501B178" w:rsidR="003D7480" w:rsidRPr="0026646C" w:rsidRDefault="003D7480" w:rsidP="00282EB6">
      <w:pPr>
        <w:tabs>
          <w:tab w:val="left" w:pos="0"/>
        </w:tabs>
        <w:spacing w:after="120"/>
        <w:ind w:right="-1"/>
        <w:jc w:val="right"/>
        <w:rPr>
          <w:rFonts w:ascii="Arial" w:hAnsi="Arial" w:cs="Arial"/>
        </w:rPr>
      </w:pPr>
      <w:r w:rsidRPr="0026646C">
        <w:rPr>
          <w:rFonts w:ascii="Arial" w:hAnsi="Arial" w:cs="Arial"/>
        </w:rPr>
        <w:t xml:space="preserve">       </w:t>
      </w:r>
      <w:r w:rsidR="00285062" w:rsidRPr="0026646C">
        <w:rPr>
          <w:rFonts w:ascii="Arial" w:hAnsi="Arial" w:cs="Arial"/>
        </w:rPr>
        <w:t xml:space="preserve">     Arroio do Padre, </w:t>
      </w:r>
      <w:r w:rsidR="007B6E3C">
        <w:rPr>
          <w:rFonts w:ascii="Arial" w:hAnsi="Arial" w:cs="Arial"/>
        </w:rPr>
        <w:t>1</w:t>
      </w:r>
      <w:r w:rsidR="000B2CC5">
        <w:rPr>
          <w:rFonts w:ascii="Arial" w:hAnsi="Arial" w:cs="Arial"/>
        </w:rPr>
        <w:t>8</w:t>
      </w:r>
      <w:r w:rsidR="0051717F" w:rsidRPr="0026646C">
        <w:rPr>
          <w:rFonts w:ascii="Arial" w:hAnsi="Arial" w:cs="Arial"/>
        </w:rPr>
        <w:t xml:space="preserve"> </w:t>
      </w:r>
      <w:r w:rsidR="00500C41" w:rsidRPr="0026646C">
        <w:rPr>
          <w:rFonts w:ascii="Arial" w:hAnsi="Arial" w:cs="Arial"/>
        </w:rPr>
        <w:t xml:space="preserve">de </w:t>
      </w:r>
      <w:r w:rsidR="000B2CC5">
        <w:rPr>
          <w:rFonts w:ascii="Arial" w:hAnsi="Arial" w:cs="Arial"/>
        </w:rPr>
        <w:t>setembro</w:t>
      </w:r>
      <w:r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282EB6">
      <w:pPr>
        <w:tabs>
          <w:tab w:val="left" w:pos="0"/>
        </w:tabs>
        <w:spacing w:after="12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282EB6">
      <w:pPr>
        <w:tabs>
          <w:tab w:val="left" w:pos="0"/>
        </w:tabs>
        <w:spacing w:after="12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155E0DA6" w14:textId="77777777" w:rsidR="00FA1225" w:rsidRPr="00A669D2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8A4FDC">
      <w:headerReference w:type="default" r:id="rId9"/>
      <w:pgSz w:w="11906" w:h="16838"/>
      <w:pgMar w:top="-709" w:right="1080" w:bottom="851" w:left="1276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CB15" w14:textId="77777777" w:rsidR="00B55FAF" w:rsidRDefault="00B55FAF">
      <w:pPr>
        <w:spacing w:after="0" w:line="240" w:lineRule="auto"/>
      </w:pPr>
      <w:r>
        <w:separator/>
      </w:r>
    </w:p>
  </w:endnote>
  <w:endnote w:type="continuationSeparator" w:id="0">
    <w:p w14:paraId="2F95B518" w14:textId="77777777" w:rsidR="00B55FAF" w:rsidRDefault="00B5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C671" w14:textId="77777777" w:rsidR="00B55FAF" w:rsidRDefault="00B55FAF">
      <w:pPr>
        <w:spacing w:after="0" w:line="240" w:lineRule="auto"/>
      </w:pPr>
      <w:r>
        <w:separator/>
      </w:r>
    </w:p>
  </w:footnote>
  <w:footnote w:type="continuationSeparator" w:id="0">
    <w:p w14:paraId="2420A58E" w14:textId="77777777" w:rsidR="00B55FAF" w:rsidRDefault="00B5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572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3BC0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2CC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76E"/>
    <w:rsid w:val="00111E1D"/>
    <w:rsid w:val="00112FF4"/>
    <w:rsid w:val="001149B5"/>
    <w:rsid w:val="00114C9D"/>
    <w:rsid w:val="0011529A"/>
    <w:rsid w:val="0012050E"/>
    <w:rsid w:val="00120CAD"/>
    <w:rsid w:val="00120FD9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50CE"/>
    <w:rsid w:val="00166306"/>
    <w:rsid w:val="00170805"/>
    <w:rsid w:val="001725AD"/>
    <w:rsid w:val="00175D07"/>
    <w:rsid w:val="00180892"/>
    <w:rsid w:val="00182F53"/>
    <w:rsid w:val="001836CE"/>
    <w:rsid w:val="00183D89"/>
    <w:rsid w:val="001866B0"/>
    <w:rsid w:val="00186CB7"/>
    <w:rsid w:val="00187DDC"/>
    <w:rsid w:val="00191B86"/>
    <w:rsid w:val="00193D98"/>
    <w:rsid w:val="00194160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4D4"/>
    <w:rsid w:val="001D3857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A69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EB6"/>
    <w:rsid w:val="00282FE4"/>
    <w:rsid w:val="0028391E"/>
    <w:rsid w:val="00285062"/>
    <w:rsid w:val="002873B0"/>
    <w:rsid w:val="0029034E"/>
    <w:rsid w:val="00290794"/>
    <w:rsid w:val="002A1109"/>
    <w:rsid w:val="002A797C"/>
    <w:rsid w:val="002B5275"/>
    <w:rsid w:val="002B5A03"/>
    <w:rsid w:val="002B6293"/>
    <w:rsid w:val="002C019E"/>
    <w:rsid w:val="002C0362"/>
    <w:rsid w:val="002C2813"/>
    <w:rsid w:val="002C3C21"/>
    <w:rsid w:val="002C4679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23A0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653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35B5A"/>
    <w:rsid w:val="00441ADB"/>
    <w:rsid w:val="00442942"/>
    <w:rsid w:val="0044626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3EB9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21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66DA"/>
    <w:rsid w:val="0052751A"/>
    <w:rsid w:val="00527BBE"/>
    <w:rsid w:val="00530DB8"/>
    <w:rsid w:val="005319B3"/>
    <w:rsid w:val="00532E79"/>
    <w:rsid w:val="00535296"/>
    <w:rsid w:val="00535BD1"/>
    <w:rsid w:val="00536090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667A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E49F1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5D1F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0F9A"/>
    <w:rsid w:val="00720EDE"/>
    <w:rsid w:val="0072101C"/>
    <w:rsid w:val="00722694"/>
    <w:rsid w:val="00722C90"/>
    <w:rsid w:val="00722D99"/>
    <w:rsid w:val="00724D28"/>
    <w:rsid w:val="00725E2C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936"/>
    <w:rsid w:val="00743879"/>
    <w:rsid w:val="00745AAB"/>
    <w:rsid w:val="0074640A"/>
    <w:rsid w:val="00746900"/>
    <w:rsid w:val="0075103D"/>
    <w:rsid w:val="00751472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25"/>
    <w:rsid w:val="00796A97"/>
    <w:rsid w:val="007A383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6E3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26"/>
    <w:rsid w:val="007E4B8D"/>
    <w:rsid w:val="007E53ED"/>
    <w:rsid w:val="007E7AE4"/>
    <w:rsid w:val="007F0203"/>
    <w:rsid w:val="007F1080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3788"/>
    <w:rsid w:val="00854073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DC"/>
    <w:rsid w:val="008B0FD2"/>
    <w:rsid w:val="008B1735"/>
    <w:rsid w:val="008B1B0C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0BA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43E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2701"/>
    <w:rsid w:val="00A15AC1"/>
    <w:rsid w:val="00A176D9"/>
    <w:rsid w:val="00A21F8F"/>
    <w:rsid w:val="00A233A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05B8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898"/>
    <w:rsid w:val="00AC5F45"/>
    <w:rsid w:val="00AD1DB7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FAF"/>
    <w:rsid w:val="00B5754B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652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BF7C63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26FA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D7EBF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E03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3D89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87365"/>
    <w:rsid w:val="00D909F3"/>
    <w:rsid w:val="00D93DC1"/>
    <w:rsid w:val="00D940F6"/>
    <w:rsid w:val="00DA32BF"/>
    <w:rsid w:val="00DA4C1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1B84"/>
    <w:rsid w:val="00DD3864"/>
    <w:rsid w:val="00DD3F1C"/>
    <w:rsid w:val="00DD4CC2"/>
    <w:rsid w:val="00DD5398"/>
    <w:rsid w:val="00DD540E"/>
    <w:rsid w:val="00DD7ED0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64DE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4EE8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19D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C79EB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E14"/>
    <w:rsid w:val="00FA7920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68</cp:revision>
  <cp:lastPrinted>2023-09-08T19:00:00Z</cp:lastPrinted>
  <dcterms:created xsi:type="dcterms:W3CDTF">2023-09-08T18:56:00Z</dcterms:created>
  <dcterms:modified xsi:type="dcterms:W3CDTF">2023-09-18T18:35:00Z</dcterms:modified>
</cp:coreProperties>
</file>